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3171BBE3" w:rsidR="00B02C98" w:rsidRPr="00CA2CD0" w:rsidRDefault="00B02C98" w:rsidP="00B02C98">
      <w:pPr>
        <w:pStyle w:val="BasicParagraph"/>
        <w:suppressAutoHyphens/>
        <w:rPr>
          <w:rStyle w:val="Subheadsrunningheads"/>
          <w:rFonts w:asciiTheme="minorHAnsi" w:hAnsiTheme="minorHAnsi" w:cstheme="minorHAnsi"/>
          <w:spacing w:val="-10"/>
          <w:sz w:val="36"/>
          <w:szCs w:val="36"/>
        </w:rPr>
      </w:pPr>
      <w:r w:rsidRPr="00CA2CD0">
        <w:rPr>
          <w:rFonts w:asciiTheme="minorHAnsi" w:hAnsiTheme="minorHAnsi" w:cstheme="minorHAnsi"/>
          <w:noProof/>
          <w:spacing w:val="-10"/>
          <w:sz w:val="36"/>
          <w:szCs w:val="36"/>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CA2CD0" w:rsidRDefault="00B02C98" w:rsidP="00B02C98">
      <w:pPr>
        <w:pStyle w:val="BasicParagraph"/>
        <w:suppressAutoHyphens/>
        <w:rPr>
          <w:rFonts w:asciiTheme="minorHAnsi" w:hAnsiTheme="minorHAnsi" w:cstheme="minorHAnsi"/>
          <w:bCs/>
          <w:color w:val="auto"/>
          <w:sz w:val="36"/>
          <w:szCs w:val="36"/>
        </w:rPr>
      </w:pPr>
    </w:p>
    <w:p w14:paraId="73561386" w14:textId="7244DE85" w:rsidR="00B02C98" w:rsidRPr="00CA2CD0" w:rsidRDefault="00B02C98" w:rsidP="00B02C98">
      <w:pPr>
        <w:pStyle w:val="BasicParagraph"/>
        <w:suppressAutoHyphens/>
        <w:rPr>
          <w:rFonts w:asciiTheme="minorHAnsi" w:hAnsiTheme="minorHAnsi" w:cstheme="minorHAnsi"/>
          <w:bCs/>
          <w:color w:val="auto"/>
          <w:sz w:val="36"/>
          <w:szCs w:val="36"/>
        </w:rPr>
      </w:pPr>
      <w:r w:rsidRPr="00CA2CD0">
        <w:rPr>
          <w:rFonts w:asciiTheme="minorHAnsi" w:hAnsiTheme="minorHAnsi" w:cstheme="minorHAnsi"/>
          <w:bCs/>
          <w:color w:val="auto"/>
          <w:sz w:val="36"/>
          <w:szCs w:val="36"/>
        </w:rPr>
        <w:t>Plymouth Arts Cinema</w:t>
      </w:r>
      <w:r w:rsidR="00C240B2" w:rsidRPr="00CA2CD0">
        <w:rPr>
          <w:rFonts w:asciiTheme="minorHAnsi" w:hAnsiTheme="minorHAnsi" w:cstheme="minorHAnsi"/>
          <w:bCs/>
          <w:color w:val="auto"/>
          <w:sz w:val="36"/>
          <w:szCs w:val="36"/>
        </w:rPr>
        <w:t xml:space="preserve"> </w:t>
      </w:r>
      <w:r w:rsidRPr="00CA2CD0">
        <w:rPr>
          <w:rFonts w:asciiTheme="minorHAnsi" w:hAnsiTheme="minorHAnsi" w:cstheme="minorHAnsi"/>
          <w:bCs/>
          <w:color w:val="auto"/>
          <w:sz w:val="36"/>
          <w:szCs w:val="36"/>
        </w:rPr>
        <w:t>at Plymouth College of Art</w:t>
      </w:r>
      <w:r w:rsidR="00C240B2" w:rsidRPr="00CA2CD0">
        <w:rPr>
          <w:rFonts w:asciiTheme="minorHAnsi" w:hAnsiTheme="minorHAnsi" w:cstheme="minorHAnsi"/>
          <w:bCs/>
          <w:color w:val="auto"/>
          <w:sz w:val="36"/>
          <w:szCs w:val="36"/>
        </w:rPr>
        <w:t xml:space="preserve">, </w:t>
      </w:r>
      <w:r w:rsidRPr="00CA2CD0">
        <w:rPr>
          <w:rFonts w:asciiTheme="minorHAnsi" w:hAnsiTheme="minorHAnsi" w:cstheme="minorHAnsi"/>
          <w:bCs/>
          <w:color w:val="auto"/>
          <w:sz w:val="36"/>
          <w:szCs w:val="36"/>
        </w:rPr>
        <w:t>Tavistock Place</w:t>
      </w:r>
      <w:r w:rsidR="00C240B2" w:rsidRPr="00CA2CD0">
        <w:rPr>
          <w:rFonts w:asciiTheme="minorHAnsi" w:hAnsiTheme="minorHAnsi" w:cstheme="minorHAnsi"/>
          <w:bCs/>
          <w:color w:val="auto"/>
          <w:sz w:val="36"/>
          <w:szCs w:val="36"/>
        </w:rPr>
        <w:t xml:space="preserve">, </w:t>
      </w:r>
      <w:r w:rsidRPr="00CA2CD0">
        <w:rPr>
          <w:rFonts w:asciiTheme="minorHAnsi" w:hAnsiTheme="minorHAnsi" w:cstheme="minorHAnsi"/>
          <w:bCs/>
          <w:color w:val="auto"/>
          <w:sz w:val="36"/>
          <w:szCs w:val="36"/>
        </w:rPr>
        <w:t>Plymouth</w:t>
      </w:r>
      <w:r w:rsidR="00C240B2" w:rsidRPr="00CA2CD0">
        <w:rPr>
          <w:rFonts w:asciiTheme="minorHAnsi" w:hAnsiTheme="minorHAnsi" w:cstheme="minorHAnsi"/>
          <w:bCs/>
          <w:color w:val="auto"/>
          <w:sz w:val="36"/>
          <w:szCs w:val="36"/>
        </w:rPr>
        <w:t xml:space="preserve">, </w:t>
      </w:r>
      <w:r w:rsidRPr="00CA2CD0">
        <w:rPr>
          <w:rFonts w:asciiTheme="minorHAnsi" w:hAnsiTheme="minorHAnsi" w:cstheme="minorHAnsi"/>
          <w:bCs/>
          <w:color w:val="auto"/>
          <w:sz w:val="36"/>
          <w:szCs w:val="36"/>
        </w:rPr>
        <w:t>PL4 8AT</w:t>
      </w:r>
    </w:p>
    <w:p w14:paraId="57198994" w14:textId="04A2F844" w:rsidR="00C240B2" w:rsidRPr="00CA2CD0" w:rsidRDefault="0034433A" w:rsidP="00B02C98">
      <w:pPr>
        <w:pStyle w:val="BasicParagraph"/>
        <w:suppressAutoHyphens/>
        <w:rPr>
          <w:rFonts w:asciiTheme="minorHAnsi" w:hAnsiTheme="minorHAnsi" w:cstheme="minorHAnsi"/>
          <w:bCs/>
          <w:color w:val="auto"/>
          <w:sz w:val="36"/>
          <w:szCs w:val="36"/>
        </w:rPr>
      </w:pPr>
      <w:hyperlink r:id="rId8" w:history="1">
        <w:r w:rsidR="00C240B2" w:rsidRPr="00CA2CD0">
          <w:rPr>
            <w:rStyle w:val="Hyperlink"/>
            <w:rFonts w:asciiTheme="minorHAnsi" w:hAnsiTheme="minorHAnsi" w:cstheme="minorHAnsi"/>
            <w:bCs/>
            <w:sz w:val="36"/>
            <w:szCs w:val="36"/>
          </w:rPr>
          <w:t>www.plymouthartscinema.org</w:t>
        </w:r>
      </w:hyperlink>
      <w:r w:rsidR="00C240B2" w:rsidRPr="00CA2CD0">
        <w:rPr>
          <w:rFonts w:asciiTheme="minorHAnsi" w:hAnsiTheme="minorHAnsi" w:cstheme="minorHAnsi"/>
          <w:bCs/>
          <w:color w:val="auto"/>
          <w:sz w:val="36"/>
          <w:szCs w:val="36"/>
        </w:rPr>
        <w:t xml:space="preserve"> | 01752 206114 | info@plymouthartscinema.org</w:t>
      </w:r>
    </w:p>
    <w:p w14:paraId="483803F9" w14:textId="77777777" w:rsidR="00B02C98" w:rsidRPr="00CA2CD0" w:rsidRDefault="00B02C98" w:rsidP="00B02C98">
      <w:pPr>
        <w:rPr>
          <w:rFonts w:cstheme="minorHAnsi"/>
          <w:bCs/>
          <w:sz w:val="36"/>
          <w:szCs w:val="36"/>
        </w:rPr>
      </w:pPr>
    </w:p>
    <w:p w14:paraId="12B8C70D" w14:textId="1B6BB2B5" w:rsidR="00431335" w:rsidRPr="00CA2CD0" w:rsidRDefault="00022938" w:rsidP="00431335">
      <w:pPr>
        <w:rPr>
          <w:rFonts w:cstheme="minorHAnsi"/>
          <w:color w:val="0563C1" w:themeColor="hyperlink"/>
          <w:spacing w:val="1"/>
          <w:sz w:val="36"/>
          <w:szCs w:val="36"/>
          <w:u w:val="single"/>
        </w:rPr>
      </w:pPr>
      <w:r w:rsidRPr="00CA2CD0">
        <w:rPr>
          <w:rFonts w:cstheme="minorHAnsi"/>
          <w:b/>
          <w:bCs/>
          <w:sz w:val="36"/>
          <w:szCs w:val="36"/>
        </w:rPr>
        <w:t>May - June</w:t>
      </w:r>
      <w:r w:rsidR="00C240B2" w:rsidRPr="00CA2CD0">
        <w:rPr>
          <w:rFonts w:cstheme="minorHAnsi"/>
          <w:b/>
          <w:bCs/>
          <w:sz w:val="36"/>
          <w:szCs w:val="36"/>
        </w:rPr>
        <w:t xml:space="preserve"> 202</w:t>
      </w:r>
      <w:r w:rsidR="00857C82" w:rsidRPr="00CA2CD0">
        <w:rPr>
          <w:rFonts w:cstheme="minorHAnsi"/>
          <w:b/>
          <w:bCs/>
          <w:sz w:val="36"/>
          <w:szCs w:val="36"/>
        </w:rPr>
        <w:t>2</w:t>
      </w:r>
    </w:p>
    <w:p w14:paraId="01CBF6CF" w14:textId="77777777" w:rsidR="00B02C98" w:rsidRPr="00CA2CD0" w:rsidRDefault="00B02C98" w:rsidP="00B02C98">
      <w:pPr>
        <w:pStyle w:val="BasicParagraph"/>
        <w:suppressAutoHyphens/>
        <w:rPr>
          <w:rFonts w:asciiTheme="minorHAnsi" w:hAnsiTheme="minorHAnsi" w:cstheme="minorHAnsi"/>
          <w:bCs/>
          <w:color w:val="auto"/>
          <w:sz w:val="36"/>
          <w:szCs w:val="36"/>
        </w:rPr>
      </w:pPr>
    </w:p>
    <w:p w14:paraId="08C80C43" w14:textId="77777777" w:rsidR="00B02C98" w:rsidRPr="00CA2CD0" w:rsidRDefault="00B02C98" w:rsidP="00B02C98">
      <w:pPr>
        <w:pStyle w:val="BasicParagraph"/>
        <w:suppressAutoHyphens/>
        <w:rPr>
          <w:rFonts w:asciiTheme="minorHAnsi" w:hAnsiTheme="minorHAnsi" w:cstheme="minorHAnsi"/>
          <w:b/>
          <w:color w:val="auto"/>
          <w:sz w:val="36"/>
          <w:szCs w:val="36"/>
        </w:rPr>
      </w:pPr>
      <w:r w:rsidRPr="00CA2CD0">
        <w:rPr>
          <w:rFonts w:asciiTheme="minorHAnsi" w:hAnsiTheme="minorHAnsi" w:cstheme="minorHAnsi"/>
          <w:b/>
          <w:color w:val="auto"/>
          <w:sz w:val="36"/>
          <w:szCs w:val="36"/>
        </w:rPr>
        <w:t xml:space="preserve">Where to find us </w:t>
      </w:r>
    </w:p>
    <w:p w14:paraId="7D8B2E7F" w14:textId="72C59D07" w:rsidR="00B02C98" w:rsidRPr="00CA2CD0" w:rsidRDefault="00B02C98" w:rsidP="00B02C98">
      <w:pPr>
        <w:pStyle w:val="BasicParagraph"/>
        <w:suppressAutoHyphens/>
        <w:rPr>
          <w:rFonts w:asciiTheme="minorHAnsi" w:hAnsiTheme="minorHAnsi" w:cstheme="minorHAnsi"/>
          <w:bCs/>
          <w:color w:val="auto"/>
          <w:sz w:val="36"/>
          <w:szCs w:val="36"/>
        </w:rPr>
      </w:pPr>
      <w:r w:rsidRPr="00CA2CD0">
        <w:rPr>
          <w:rFonts w:asciiTheme="minorHAnsi" w:hAnsiTheme="minorHAnsi" w:cstheme="minorHAnsi"/>
          <w:bCs/>
          <w:color w:val="auto"/>
          <w:sz w:val="36"/>
          <w:szCs w:val="36"/>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CA2CD0" w:rsidRDefault="00B02C98" w:rsidP="00B02C98">
      <w:pPr>
        <w:pStyle w:val="BasicParagraph"/>
        <w:suppressAutoHyphens/>
        <w:rPr>
          <w:rFonts w:asciiTheme="minorHAnsi" w:hAnsiTheme="minorHAnsi" w:cstheme="minorHAnsi"/>
          <w:bCs/>
          <w:color w:val="auto"/>
          <w:sz w:val="36"/>
          <w:szCs w:val="36"/>
        </w:rPr>
      </w:pPr>
    </w:p>
    <w:p w14:paraId="1C73D8C1" w14:textId="5008670D" w:rsidR="00431335" w:rsidRPr="00CA2CD0" w:rsidRDefault="00431335" w:rsidP="00012F45">
      <w:pPr>
        <w:rPr>
          <w:rFonts w:cstheme="minorHAnsi"/>
          <w:bCs/>
          <w:sz w:val="36"/>
          <w:szCs w:val="36"/>
        </w:rPr>
      </w:pPr>
      <w:r w:rsidRPr="00CA2CD0">
        <w:rPr>
          <w:rFonts w:cstheme="minorHAnsi"/>
          <w:b/>
          <w:bCs/>
          <w:sz w:val="36"/>
          <w:szCs w:val="36"/>
        </w:rPr>
        <w:t>Opening Times and How to Book</w:t>
      </w:r>
      <w:r w:rsidR="00C240B2" w:rsidRPr="00CA2CD0">
        <w:rPr>
          <w:rFonts w:cstheme="minorHAnsi"/>
          <w:b/>
          <w:bCs/>
          <w:sz w:val="36"/>
          <w:szCs w:val="36"/>
        </w:rPr>
        <w:br/>
      </w:r>
      <w:r w:rsidR="00012F45" w:rsidRPr="00CA2CD0">
        <w:rPr>
          <w:rFonts w:cstheme="minorHAnsi"/>
          <w:sz w:val="36"/>
          <w:szCs w:val="36"/>
        </w:rPr>
        <w:t>The</w:t>
      </w:r>
      <w:r w:rsidRPr="00CA2CD0">
        <w:rPr>
          <w:rFonts w:cstheme="minorHAnsi"/>
          <w:sz w:val="36"/>
          <w:szCs w:val="36"/>
        </w:rPr>
        <w:t xml:space="preserve"> Box Office and Café-bar </w:t>
      </w:r>
      <w:r w:rsidR="00A94FA8" w:rsidRPr="00CA2CD0">
        <w:rPr>
          <w:rFonts w:cstheme="minorHAnsi"/>
          <w:sz w:val="36"/>
          <w:szCs w:val="36"/>
        </w:rPr>
        <w:t>open</w:t>
      </w:r>
      <w:r w:rsidR="00974A19" w:rsidRPr="00CA2CD0">
        <w:rPr>
          <w:rFonts w:cstheme="minorHAnsi"/>
          <w:sz w:val="36"/>
          <w:szCs w:val="36"/>
        </w:rPr>
        <w:t xml:space="preserve"> </w:t>
      </w:r>
      <w:r w:rsidR="00A94FA8" w:rsidRPr="00CA2CD0">
        <w:rPr>
          <w:rFonts w:cstheme="minorHAnsi"/>
          <w:bCs/>
          <w:sz w:val="36"/>
          <w:szCs w:val="36"/>
        </w:rPr>
        <w:t xml:space="preserve">Tuesday, </w:t>
      </w:r>
      <w:proofErr w:type="gramStart"/>
      <w:r w:rsidR="00A94FA8" w:rsidRPr="00CA2CD0">
        <w:rPr>
          <w:rFonts w:cstheme="minorHAnsi"/>
          <w:bCs/>
          <w:sz w:val="36"/>
          <w:szCs w:val="36"/>
        </w:rPr>
        <w:t>Thursday</w:t>
      </w:r>
      <w:proofErr w:type="gramEnd"/>
      <w:r w:rsidR="00A94FA8" w:rsidRPr="00CA2CD0">
        <w:rPr>
          <w:rFonts w:cstheme="minorHAnsi"/>
          <w:bCs/>
          <w:sz w:val="36"/>
          <w:szCs w:val="36"/>
        </w:rPr>
        <w:t xml:space="preserve"> and Friday: 5-8.30pm; Wednesday: 1-8.30pm; Saturday: 1-8pm). </w:t>
      </w:r>
      <w:r w:rsidRPr="00CA2CD0">
        <w:rPr>
          <w:rFonts w:cstheme="minorHAnsi"/>
          <w:bCs/>
          <w:sz w:val="36"/>
          <w:szCs w:val="36"/>
        </w:rPr>
        <w:t>You can call Box Office during these times</w:t>
      </w:r>
      <w:r w:rsidR="00C240B2" w:rsidRPr="00CA2CD0">
        <w:rPr>
          <w:rFonts w:cstheme="minorHAnsi"/>
          <w:bCs/>
          <w:sz w:val="36"/>
          <w:szCs w:val="36"/>
        </w:rPr>
        <w:t>:</w:t>
      </w:r>
      <w:r w:rsidRPr="00CA2CD0">
        <w:rPr>
          <w:rFonts w:cstheme="minorHAnsi"/>
          <w:bCs/>
          <w:sz w:val="36"/>
          <w:szCs w:val="36"/>
        </w:rPr>
        <w:t xml:space="preserve"> 01752 206114</w:t>
      </w:r>
      <w:r w:rsidR="00C240B2" w:rsidRPr="00CA2CD0">
        <w:rPr>
          <w:rFonts w:cstheme="minorHAnsi"/>
          <w:bCs/>
          <w:sz w:val="36"/>
          <w:szCs w:val="36"/>
        </w:rPr>
        <w:t>.</w:t>
      </w:r>
    </w:p>
    <w:p w14:paraId="3E2A4EFE" w14:textId="77777777" w:rsidR="006575B5" w:rsidRPr="00CA2CD0" w:rsidRDefault="006575B5" w:rsidP="006575B5">
      <w:pPr>
        <w:rPr>
          <w:rFonts w:cstheme="minorHAnsi"/>
          <w:bCs/>
          <w:sz w:val="36"/>
          <w:szCs w:val="36"/>
        </w:rPr>
      </w:pPr>
      <w:r w:rsidRPr="00CA2CD0">
        <w:rPr>
          <w:rFonts w:cstheme="minorHAnsi"/>
          <w:bCs/>
          <w:sz w:val="36"/>
          <w:szCs w:val="36"/>
        </w:rPr>
        <w:t>Standard £9.00 | Matinees £7.00 | Bringing in Baby £8.50 (includes drink) | OAPs £7.75 | 25 &amp; Under, Students, PCA Staff, Unwaged £4 | Friends 10% discount and £6 on Tuesdays. Please bring relevant ID if you are eligible for a discount.</w:t>
      </w:r>
    </w:p>
    <w:p w14:paraId="48D7FD04" w14:textId="78253997" w:rsidR="00431335" w:rsidRPr="00CA2CD0" w:rsidRDefault="006575B5" w:rsidP="006575B5">
      <w:pPr>
        <w:rPr>
          <w:rFonts w:cstheme="minorHAnsi"/>
          <w:bCs/>
          <w:sz w:val="36"/>
          <w:szCs w:val="36"/>
        </w:rPr>
      </w:pPr>
      <w:r w:rsidRPr="00CA2CD0">
        <w:rPr>
          <w:rFonts w:cstheme="minorHAnsi"/>
          <w:bCs/>
          <w:sz w:val="36"/>
          <w:szCs w:val="36"/>
        </w:rPr>
        <w:t>Online booking fee £1.50. Advance booking recommended.</w:t>
      </w:r>
    </w:p>
    <w:p w14:paraId="3EC531E7" w14:textId="34A9DCA2" w:rsidR="005F5DF3" w:rsidRPr="00CA2CD0" w:rsidRDefault="00857C82" w:rsidP="00A5193A">
      <w:pPr>
        <w:rPr>
          <w:rFonts w:cstheme="minorHAnsi"/>
          <w:bCs/>
          <w:sz w:val="36"/>
          <w:szCs w:val="36"/>
        </w:rPr>
      </w:pPr>
      <w:r w:rsidRPr="00CA2CD0">
        <w:rPr>
          <w:rFonts w:cstheme="minorHAnsi"/>
          <w:b/>
          <w:bCs/>
          <w:sz w:val="36"/>
          <w:szCs w:val="36"/>
        </w:rPr>
        <w:t>Covid-19 Precautions</w:t>
      </w:r>
    </w:p>
    <w:p w14:paraId="77919B8B" w14:textId="0240EBEC" w:rsidR="005F5DF3" w:rsidRPr="00CA2CD0" w:rsidRDefault="00672A80" w:rsidP="005F5DF3">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t xml:space="preserve">In line with Plymouth College of Art’s policies we have brought an end to most social distancing measures unless needed but are </w:t>
      </w:r>
      <w:r w:rsidRPr="00CA2CD0">
        <w:rPr>
          <w:rFonts w:cstheme="minorHAnsi"/>
          <w:bCs/>
          <w:sz w:val="36"/>
          <w:szCs w:val="36"/>
        </w:rPr>
        <w:lastRenderedPageBreak/>
        <w:t>retaining a few ongoing precautionary measures to keep everyone in our community as safe as possible.</w:t>
      </w:r>
    </w:p>
    <w:p w14:paraId="5A8E9C7E" w14:textId="77777777" w:rsidR="00672A80" w:rsidRPr="00CA2CD0" w:rsidRDefault="00672A80" w:rsidP="005F5DF3">
      <w:pPr>
        <w:suppressAutoHyphens/>
        <w:autoSpaceDE w:val="0"/>
        <w:autoSpaceDN w:val="0"/>
        <w:adjustRightInd w:val="0"/>
        <w:spacing w:after="0" w:line="210" w:lineRule="atLeast"/>
        <w:textAlignment w:val="center"/>
        <w:rPr>
          <w:rFonts w:cstheme="minorHAnsi"/>
          <w:bCs/>
          <w:sz w:val="36"/>
          <w:szCs w:val="36"/>
        </w:rPr>
      </w:pPr>
    </w:p>
    <w:p w14:paraId="280915B0" w14:textId="345A1D46" w:rsidR="005F5DF3" w:rsidRPr="00CA2CD0" w:rsidRDefault="005F5DF3" w:rsidP="005F5DF3">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t xml:space="preserve">- </w:t>
      </w:r>
      <w:r w:rsidR="002A0666" w:rsidRPr="00CA2CD0">
        <w:rPr>
          <w:rFonts w:cstheme="minorHAnsi"/>
          <w:bCs/>
          <w:sz w:val="36"/>
          <w:szCs w:val="36"/>
        </w:rPr>
        <w:t>T</w:t>
      </w:r>
      <w:r w:rsidR="00672A80" w:rsidRPr="00CA2CD0">
        <w:rPr>
          <w:rFonts w:cstheme="minorHAnsi"/>
          <w:bCs/>
          <w:sz w:val="36"/>
          <w:szCs w:val="36"/>
        </w:rPr>
        <w:t>he use of</w:t>
      </w:r>
      <w:r w:rsidRPr="00CA2CD0">
        <w:rPr>
          <w:rFonts w:cstheme="minorHAnsi"/>
          <w:bCs/>
          <w:sz w:val="36"/>
          <w:szCs w:val="36"/>
        </w:rPr>
        <w:t xml:space="preserve"> face covering</w:t>
      </w:r>
      <w:r w:rsidR="00672A80" w:rsidRPr="00CA2CD0">
        <w:rPr>
          <w:rFonts w:cstheme="minorHAnsi"/>
          <w:bCs/>
          <w:sz w:val="36"/>
          <w:szCs w:val="36"/>
        </w:rPr>
        <w:t>s</w:t>
      </w:r>
      <w:r w:rsidR="002A0666" w:rsidRPr="00CA2CD0">
        <w:rPr>
          <w:rFonts w:cstheme="minorHAnsi"/>
          <w:bCs/>
          <w:sz w:val="36"/>
          <w:szCs w:val="36"/>
        </w:rPr>
        <w:t xml:space="preserve"> </w:t>
      </w:r>
      <w:r w:rsidR="00C53B33" w:rsidRPr="00CA2CD0">
        <w:rPr>
          <w:rFonts w:cstheme="minorHAnsi"/>
          <w:bCs/>
          <w:sz w:val="36"/>
          <w:szCs w:val="36"/>
        </w:rPr>
        <w:t xml:space="preserve">is strongly encouraged </w:t>
      </w:r>
      <w:r w:rsidRPr="00CA2CD0">
        <w:rPr>
          <w:rFonts w:cstheme="minorHAnsi"/>
          <w:bCs/>
          <w:sz w:val="36"/>
          <w:szCs w:val="36"/>
        </w:rPr>
        <w:t xml:space="preserve">unless eating or drinking. </w:t>
      </w:r>
    </w:p>
    <w:p w14:paraId="1674306B" w14:textId="3CA00940" w:rsidR="00672A80" w:rsidRPr="00CA2CD0" w:rsidRDefault="00672A80" w:rsidP="005F5DF3">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t>- Please do not visit the cinema if you have any symptoms of Covid-19.</w:t>
      </w:r>
    </w:p>
    <w:p w14:paraId="7F91D3E1" w14:textId="7381FBC1" w:rsidR="005F5DF3" w:rsidRPr="00CA2CD0" w:rsidRDefault="00672A80" w:rsidP="005F5DF3">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t xml:space="preserve">- Please use the NHS Covid App if you </w:t>
      </w:r>
      <w:proofErr w:type="gramStart"/>
      <w:r w:rsidRPr="00CA2CD0">
        <w:rPr>
          <w:rFonts w:cstheme="minorHAnsi"/>
          <w:bCs/>
          <w:sz w:val="36"/>
          <w:szCs w:val="36"/>
        </w:rPr>
        <w:t>are able to</w:t>
      </w:r>
      <w:proofErr w:type="gramEnd"/>
      <w:r w:rsidRPr="00CA2CD0">
        <w:rPr>
          <w:rFonts w:cstheme="minorHAnsi"/>
          <w:bCs/>
          <w:sz w:val="36"/>
          <w:szCs w:val="36"/>
        </w:rPr>
        <w:t xml:space="preserve"> and check into our venue when you arrive.</w:t>
      </w:r>
    </w:p>
    <w:p w14:paraId="5CA41133" w14:textId="1D34B58F" w:rsidR="00857C82" w:rsidRPr="00CA2CD0" w:rsidRDefault="00857C82" w:rsidP="005F5DF3">
      <w:pPr>
        <w:suppressAutoHyphens/>
        <w:autoSpaceDE w:val="0"/>
        <w:autoSpaceDN w:val="0"/>
        <w:adjustRightInd w:val="0"/>
        <w:spacing w:after="0" w:line="210" w:lineRule="atLeast"/>
        <w:textAlignment w:val="center"/>
        <w:rPr>
          <w:rFonts w:cstheme="minorHAnsi"/>
          <w:bCs/>
          <w:sz w:val="36"/>
          <w:szCs w:val="36"/>
        </w:rPr>
      </w:pPr>
    </w:p>
    <w:p w14:paraId="2A093055" w14:textId="77777777" w:rsidR="005F5DF3" w:rsidRPr="00CA2CD0" w:rsidRDefault="005F5DF3" w:rsidP="005F5DF3">
      <w:pPr>
        <w:suppressAutoHyphens/>
        <w:autoSpaceDE w:val="0"/>
        <w:autoSpaceDN w:val="0"/>
        <w:adjustRightInd w:val="0"/>
        <w:spacing w:after="0" w:line="210" w:lineRule="atLeast"/>
        <w:textAlignment w:val="center"/>
        <w:rPr>
          <w:rFonts w:cstheme="minorHAnsi"/>
          <w:bCs/>
          <w:sz w:val="36"/>
          <w:szCs w:val="36"/>
        </w:rPr>
      </w:pPr>
    </w:p>
    <w:p w14:paraId="3D8FE693" w14:textId="77777777" w:rsidR="005F5DF3" w:rsidRPr="00CA2CD0" w:rsidRDefault="005F5DF3" w:rsidP="005F5DF3">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t>For much more detailed, up to date information, please read this page on our website before your visit: https://plymouthartscinema.org/reopening</w:t>
      </w:r>
    </w:p>
    <w:p w14:paraId="47B08D71" w14:textId="77777777" w:rsidR="005F5DF3" w:rsidRPr="00CA2CD0" w:rsidRDefault="005F5DF3" w:rsidP="00A5193A">
      <w:pPr>
        <w:rPr>
          <w:rFonts w:cstheme="minorHAnsi"/>
          <w:bCs/>
          <w:sz w:val="36"/>
          <w:szCs w:val="36"/>
        </w:rPr>
      </w:pPr>
    </w:p>
    <w:p w14:paraId="76272BBE" w14:textId="332D03F8" w:rsidR="00C240B2" w:rsidRPr="00CA2CD0" w:rsidRDefault="00431335" w:rsidP="00A5193A">
      <w:pPr>
        <w:rPr>
          <w:rStyle w:val="Hyperlink"/>
          <w:rFonts w:cstheme="minorHAnsi"/>
          <w:b/>
          <w:bCs/>
          <w:color w:val="auto"/>
          <w:sz w:val="36"/>
          <w:szCs w:val="36"/>
          <w:u w:val="none"/>
        </w:rPr>
      </w:pPr>
      <w:r w:rsidRPr="00CA2CD0">
        <w:rPr>
          <w:rFonts w:cstheme="minorHAnsi"/>
          <w:bCs/>
          <w:sz w:val="36"/>
          <w:szCs w:val="36"/>
        </w:rPr>
        <w:t xml:space="preserve">We have made some changes to the way we work, </w:t>
      </w:r>
      <w:proofErr w:type="gramStart"/>
      <w:r w:rsidRPr="00CA2CD0">
        <w:rPr>
          <w:rFonts w:cstheme="minorHAnsi"/>
          <w:bCs/>
          <w:sz w:val="36"/>
          <w:szCs w:val="36"/>
        </w:rPr>
        <w:t>in order to</w:t>
      </w:r>
      <w:proofErr w:type="gramEnd"/>
      <w:r w:rsidRPr="00CA2CD0">
        <w:rPr>
          <w:rFonts w:cstheme="minorHAnsi"/>
          <w:bCs/>
          <w:sz w:val="36"/>
          <w:szCs w:val="36"/>
        </w:rPr>
        <w:t xml:space="preserve"> keep our customers safe and confident to visit the cinema. Please see the full information here: </w:t>
      </w:r>
      <w:hyperlink r:id="rId9" w:history="1">
        <w:r w:rsidR="002D5583" w:rsidRPr="00CA2CD0">
          <w:rPr>
            <w:rStyle w:val="Hyperlink"/>
            <w:rFonts w:cstheme="minorHAnsi"/>
            <w:bCs/>
            <w:sz w:val="36"/>
            <w:szCs w:val="36"/>
          </w:rPr>
          <w:t>https://plymouthartscentre.org/reopening/</w:t>
        </w:r>
      </w:hyperlink>
    </w:p>
    <w:p w14:paraId="72EC09FA" w14:textId="77777777" w:rsidR="00A94FA8" w:rsidRPr="00CA2CD0" w:rsidRDefault="00C240B2" w:rsidP="00A94FA8">
      <w:pPr>
        <w:pStyle w:val="BodyCopy"/>
        <w:rPr>
          <w:rFonts w:asciiTheme="minorHAnsi" w:hAnsiTheme="minorHAnsi" w:cstheme="minorHAnsi"/>
          <w:bCs/>
          <w:color w:val="auto"/>
          <w:spacing w:val="0"/>
          <w:sz w:val="36"/>
          <w:szCs w:val="36"/>
        </w:rPr>
      </w:pPr>
      <w:r w:rsidRPr="00CA2CD0">
        <w:rPr>
          <w:rFonts w:asciiTheme="minorHAnsi" w:hAnsiTheme="minorHAnsi" w:cstheme="minorHAnsi"/>
          <w:b/>
          <w:bCs/>
          <w:color w:val="auto"/>
          <w:spacing w:val="0"/>
          <w:sz w:val="36"/>
          <w:szCs w:val="36"/>
        </w:rPr>
        <w:t>Accessibility</w:t>
      </w:r>
      <w:r w:rsidRPr="00CA2CD0">
        <w:rPr>
          <w:rFonts w:asciiTheme="minorHAnsi" w:hAnsiTheme="minorHAnsi" w:cstheme="minorHAnsi"/>
          <w:b/>
          <w:bCs/>
          <w:sz w:val="36"/>
          <w:szCs w:val="36"/>
        </w:rPr>
        <w:br/>
      </w:r>
      <w:r w:rsidR="00A94FA8" w:rsidRPr="00CA2CD0">
        <w:rPr>
          <w:rFonts w:asciiTheme="minorHAnsi" w:hAnsiTheme="minorHAnsi" w:cstheme="minorHAnsi"/>
          <w:bCs/>
          <w:color w:val="auto"/>
          <w:spacing w:val="0"/>
          <w:sz w:val="36"/>
          <w:szCs w:val="36"/>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CA2CD0" w:rsidRDefault="00A94FA8" w:rsidP="00A94FA8">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br/>
      </w:r>
      <w:r w:rsidRPr="00CA2CD0">
        <w:rPr>
          <w:rFonts w:cstheme="minorHAnsi"/>
          <w:bCs/>
          <w:sz w:val="36"/>
          <w:szCs w:val="36"/>
          <w:u w:val="single"/>
        </w:rPr>
        <w:t>Captioned Screenings (CS)</w:t>
      </w:r>
      <w:r w:rsidRPr="00CA2CD0">
        <w:rPr>
          <w:rFonts w:cstheme="minorHAnsi"/>
          <w:bCs/>
          <w:sz w:val="36"/>
          <w:szCs w:val="36"/>
        </w:rPr>
        <w:t xml:space="preserve"> Subtitled screenings that display the dialogue as well as additional auditory information on the screen.</w:t>
      </w:r>
    </w:p>
    <w:p w14:paraId="7C3B15B7" w14:textId="155B9A4A" w:rsidR="00D97611" w:rsidRPr="00CA2CD0" w:rsidRDefault="00A94FA8" w:rsidP="00A94FA8">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br/>
      </w:r>
      <w:r w:rsidRPr="00CA2CD0">
        <w:rPr>
          <w:rFonts w:cstheme="minorHAnsi"/>
          <w:bCs/>
          <w:sz w:val="36"/>
          <w:szCs w:val="36"/>
          <w:u w:val="single"/>
        </w:rPr>
        <w:t xml:space="preserve">Relaxed Screenings (RS) </w:t>
      </w:r>
      <w:r w:rsidRPr="00CA2CD0">
        <w:rPr>
          <w:rFonts w:cstheme="minorHAnsi"/>
          <w:bCs/>
          <w:sz w:val="36"/>
          <w:szCs w:val="36"/>
        </w:rPr>
        <w:t>All are welcome, especially those living with Autism and Dementia.</w:t>
      </w:r>
      <w:r w:rsidRPr="00CA2CD0">
        <w:rPr>
          <w:rFonts w:cstheme="minorHAnsi"/>
          <w:bCs/>
          <w:sz w:val="36"/>
          <w:szCs w:val="36"/>
          <w:u w:val="single"/>
        </w:rPr>
        <w:t xml:space="preserve"> </w:t>
      </w:r>
      <w:r w:rsidRPr="00CA2CD0">
        <w:rPr>
          <w:rFonts w:cstheme="minorHAnsi"/>
          <w:bCs/>
          <w:sz w:val="36"/>
          <w:szCs w:val="36"/>
        </w:rPr>
        <w:t xml:space="preserve">To find out more, visit the dedicated Access page on our website www.plymouthartscinema.org/access or email </w:t>
      </w:r>
      <w:hyperlink r:id="rId10" w:history="1">
        <w:r w:rsidR="00B634AD" w:rsidRPr="00CA2CD0">
          <w:rPr>
            <w:rStyle w:val="Hyperlink"/>
            <w:rFonts w:cstheme="minorHAnsi"/>
            <w:bCs/>
            <w:sz w:val="36"/>
            <w:szCs w:val="36"/>
          </w:rPr>
          <w:t>info@plymouthartscinema.org</w:t>
        </w:r>
      </w:hyperlink>
      <w:r w:rsidRPr="00CA2CD0">
        <w:rPr>
          <w:rFonts w:cstheme="minorHAnsi"/>
          <w:bCs/>
          <w:sz w:val="36"/>
          <w:szCs w:val="36"/>
        </w:rPr>
        <w:t>.</w:t>
      </w:r>
      <w:r w:rsidR="00266BFB" w:rsidRPr="00CA2CD0">
        <w:rPr>
          <w:rFonts w:cstheme="minorHAnsi"/>
          <w:bCs/>
          <w:sz w:val="36"/>
          <w:szCs w:val="36"/>
        </w:rPr>
        <w:t xml:space="preserve"> Tickets £4.</w:t>
      </w:r>
    </w:p>
    <w:p w14:paraId="763AC294" w14:textId="4747935D" w:rsidR="00266BFB" w:rsidRPr="00CA2CD0" w:rsidRDefault="00266BFB" w:rsidP="00A94FA8">
      <w:pPr>
        <w:suppressAutoHyphens/>
        <w:autoSpaceDE w:val="0"/>
        <w:autoSpaceDN w:val="0"/>
        <w:adjustRightInd w:val="0"/>
        <w:spacing w:after="0" w:line="210" w:lineRule="atLeast"/>
        <w:textAlignment w:val="center"/>
        <w:rPr>
          <w:rFonts w:cstheme="minorHAnsi"/>
          <w:bCs/>
          <w:sz w:val="36"/>
          <w:szCs w:val="36"/>
        </w:rPr>
      </w:pPr>
    </w:p>
    <w:p w14:paraId="61303BD8" w14:textId="611AEC43" w:rsidR="00266BFB" w:rsidRPr="00CA2CD0" w:rsidRDefault="00266BFB" w:rsidP="00266BFB">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u w:val="single"/>
        </w:rPr>
        <w:lastRenderedPageBreak/>
        <w:t>Bringing in Baby Screenings (BIB)</w:t>
      </w:r>
      <w:r w:rsidRPr="00CA2CD0">
        <w:rPr>
          <w:rFonts w:cstheme="minorHAnsi"/>
          <w:bCs/>
          <w:sz w:val="36"/>
          <w:szCs w:val="36"/>
        </w:rPr>
        <w:t xml:space="preserve"> Sociable screenings for parents, </w:t>
      </w:r>
      <w:proofErr w:type="gramStart"/>
      <w:r w:rsidRPr="00CA2CD0">
        <w:rPr>
          <w:rFonts w:cstheme="minorHAnsi"/>
          <w:bCs/>
          <w:sz w:val="36"/>
          <w:szCs w:val="36"/>
        </w:rPr>
        <w:t>grandparents</w:t>
      </w:r>
      <w:proofErr w:type="gramEnd"/>
      <w:r w:rsidRPr="00CA2CD0">
        <w:rPr>
          <w:rFonts w:cstheme="minorHAnsi"/>
          <w:bCs/>
          <w:sz w:val="36"/>
          <w:szCs w:val="36"/>
        </w:rPr>
        <w:t xml:space="preserve"> and carers of babies </w:t>
      </w:r>
    </w:p>
    <w:p w14:paraId="1FED2A55" w14:textId="425338E5" w:rsidR="00266BFB" w:rsidRPr="00CA2CD0" w:rsidRDefault="00266BFB" w:rsidP="00266BFB">
      <w:pPr>
        <w:suppressAutoHyphens/>
        <w:autoSpaceDE w:val="0"/>
        <w:autoSpaceDN w:val="0"/>
        <w:adjustRightInd w:val="0"/>
        <w:spacing w:after="0" w:line="210" w:lineRule="atLeast"/>
        <w:textAlignment w:val="center"/>
        <w:rPr>
          <w:rFonts w:cstheme="minorHAnsi"/>
          <w:bCs/>
          <w:sz w:val="36"/>
          <w:szCs w:val="36"/>
        </w:rPr>
      </w:pPr>
      <w:r w:rsidRPr="00CA2CD0">
        <w:rPr>
          <w:rFonts w:cstheme="minorHAnsi"/>
          <w:bCs/>
          <w:sz w:val="36"/>
          <w:szCs w:val="36"/>
        </w:rPr>
        <w:t>under 12 months. Breastfeeding friendly, access to warm water and changing facilities, and no need to worry if baby makes a noise! Tickets £8.50 including a hot or cold drink.</w:t>
      </w:r>
    </w:p>
    <w:p w14:paraId="37A55797" w14:textId="77777777" w:rsidR="00974A19" w:rsidRPr="00CA2CD0" w:rsidRDefault="00974A19" w:rsidP="000E2E97">
      <w:pPr>
        <w:suppressAutoHyphens/>
        <w:autoSpaceDE w:val="0"/>
        <w:autoSpaceDN w:val="0"/>
        <w:adjustRightInd w:val="0"/>
        <w:spacing w:after="0" w:line="288" w:lineRule="auto"/>
        <w:textAlignment w:val="center"/>
        <w:rPr>
          <w:rFonts w:cstheme="minorHAnsi"/>
          <w:bCs/>
          <w:sz w:val="36"/>
          <w:szCs w:val="36"/>
        </w:rPr>
      </w:pPr>
    </w:p>
    <w:p w14:paraId="314E1457" w14:textId="485673CD" w:rsidR="000E2E97" w:rsidRPr="00CA2CD0" w:rsidRDefault="000E2E97" w:rsidP="000E2E97">
      <w:pPr>
        <w:suppressAutoHyphens/>
        <w:autoSpaceDE w:val="0"/>
        <w:autoSpaceDN w:val="0"/>
        <w:adjustRightInd w:val="0"/>
        <w:spacing w:after="0" w:line="288" w:lineRule="auto"/>
        <w:textAlignment w:val="center"/>
        <w:rPr>
          <w:rFonts w:cstheme="minorHAnsi"/>
          <w:bCs/>
          <w:sz w:val="36"/>
          <w:szCs w:val="36"/>
        </w:rPr>
      </w:pPr>
      <w:r w:rsidRPr="00CA2CD0">
        <w:rPr>
          <w:rFonts w:cstheme="minorHAnsi"/>
          <w:b/>
          <w:sz w:val="36"/>
          <w:szCs w:val="36"/>
        </w:rPr>
        <w:t xml:space="preserve">Become a </w:t>
      </w:r>
      <w:proofErr w:type="gramStart"/>
      <w:r w:rsidRPr="00CA2CD0">
        <w:rPr>
          <w:rFonts w:cstheme="minorHAnsi"/>
          <w:b/>
          <w:sz w:val="36"/>
          <w:szCs w:val="36"/>
        </w:rPr>
        <w:t>Member</w:t>
      </w:r>
      <w:proofErr w:type="gramEnd"/>
      <w:r w:rsidRPr="00CA2CD0">
        <w:rPr>
          <w:rFonts w:cstheme="minorHAnsi"/>
          <w:b/>
          <w:sz w:val="36"/>
          <w:szCs w:val="36"/>
        </w:rPr>
        <w:t xml:space="preserve"> </w:t>
      </w:r>
    </w:p>
    <w:p w14:paraId="4F081858" w14:textId="6DE1B695" w:rsidR="000E2E97" w:rsidRPr="00CA2CD0" w:rsidRDefault="000E2E97" w:rsidP="00BA195A">
      <w:pPr>
        <w:pStyle w:val="NormalWeb"/>
        <w:shd w:val="clear" w:color="auto" w:fill="FFFFFF"/>
        <w:spacing w:after="270"/>
        <w:rPr>
          <w:rFonts w:asciiTheme="minorHAnsi" w:hAnsiTheme="minorHAnsi" w:cstheme="minorHAnsi"/>
          <w:bCs/>
          <w:sz w:val="36"/>
          <w:szCs w:val="36"/>
        </w:rPr>
      </w:pPr>
      <w:r w:rsidRPr="00CA2CD0">
        <w:rPr>
          <w:rFonts w:asciiTheme="minorHAnsi" w:hAnsiTheme="minorHAnsi" w:cstheme="minorHAnsi"/>
          <w:bCs/>
          <w:sz w:val="36"/>
          <w:szCs w:val="36"/>
        </w:rPr>
        <w:t>Do you share our passion for independent cinema? Become a PAC Member and join our community at a level that suits you.</w:t>
      </w:r>
      <w:r w:rsidRPr="00CA2CD0">
        <w:rPr>
          <w:rFonts w:asciiTheme="minorHAnsi" w:hAnsiTheme="minorHAnsi" w:cstheme="minorHAnsi"/>
          <w:bCs/>
          <w:sz w:val="36"/>
          <w:szCs w:val="36"/>
        </w:rPr>
        <w:br/>
        <w:t>Supporter (£15)</w:t>
      </w:r>
      <w:r w:rsidRPr="00CA2CD0">
        <w:rPr>
          <w:rFonts w:asciiTheme="minorHAnsi" w:hAnsiTheme="minorHAnsi" w:cstheme="minorHAnsi"/>
          <w:bCs/>
          <w:sz w:val="36"/>
          <w:szCs w:val="36"/>
        </w:rPr>
        <w:br/>
        <w:t xml:space="preserve">Friends (£35/ £45)  </w:t>
      </w:r>
      <w:r w:rsidRPr="00CA2CD0">
        <w:rPr>
          <w:rFonts w:asciiTheme="minorHAnsi" w:hAnsiTheme="minorHAnsi" w:cstheme="minorHAnsi"/>
          <w:bCs/>
          <w:sz w:val="36"/>
          <w:szCs w:val="36"/>
        </w:rPr>
        <w:br/>
        <w:t xml:space="preserve">Champion (£500) </w:t>
      </w:r>
      <w:r w:rsidRPr="00CA2CD0">
        <w:rPr>
          <w:rFonts w:asciiTheme="minorHAnsi" w:hAnsiTheme="minorHAnsi" w:cstheme="minorHAnsi"/>
          <w:bCs/>
          <w:sz w:val="36"/>
          <w:szCs w:val="36"/>
        </w:rPr>
        <w:br/>
        <w:t xml:space="preserve">For full details and to join, please visit: </w:t>
      </w:r>
      <w:hyperlink r:id="rId11" w:history="1">
        <w:r w:rsidRPr="00CA2CD0">
          <w:rPr>
            <w:rFonts w:asciiTheme="minorHAnsi" w:hAnsiTheme="minorHAnsi" w:cstheme="minorHAnsi"/>
            <w:sz w:val="36"/>
            <w:szCs w:val="36"/>
          </w:rPr>
          <w:t>www.plymouthartscinema.org/support-us/members</w:t>
        </w:r>
      </w:hyperlink>
      <w:r w:rsidRPr="00CA2CD0">
        <w:rPr>
          <w:rFonts w:asciiTheme="minorHAnsi" w:hAnsiTheme="minorHAnsi" w:cstheme="minorHAnsi"/>
          <w:bCs/>
          <w:sz w:val="36"/>
          <w:szCs w:val="36"/>
        </w:rPr>
        <w:t>.</w:t>
      </w:r>
      <w:r w:rsidR="00266BFB" w:rsidRPr="00CA2CD0">
        <w:rPr>
          <w:rFonts w:asciiTheme="minorHAnsi" w:hAnsiTheme="minorHAnsi" w:cstheme="minorHAnsi"/>
          <w:bCs/>
          <w:sz w:val="36"/>
          <w:szCs w:val="36"/>
        </w:rPr>
        <w:br/>
      </w:r>
      <w:r w:rsidR="00266BFB" w:rsidRPr="00CA2CD0">
        <w:rPr>
          <w:rFonts w:asciiTheme="minorHAnsi" w:hAnsiTheme="minorHAnsi" w:cstheme="minorHAnsi"/>
          <w:b/>
          <w:sz w:val="36"/>
          <w:szCs w:val="36"/>
        </w:rPr>
        <w:br/>
        <w:t>F-Rated Special Offer</w:t>
      </w:r>
      <w:r w:rsidR="00266BFB" w:rsidRPr="00CA2CD0">
        <w:rPr>
          <w:rFonts w:asciiTheme="minorHAnsi" w:hAnsiTheme="minorHAnsi" w:cstheme="minorHAnsi"/>
          <w:bCs/>
          <w:sz w:val="36"/>
          <w:szCs w:val="36"/>
        </w:rPr>
        <w:br/>
        <w:t>Get a discount (each ticket for £7) when you book a ticket for 3 or more different F-Rated films at the same time. The F-Rating is awarded to films 1. directed by a woman and/or 2. written by a woman.</w:t>
      </w:r>
    </w:p>
    <w:p w14:paraId="37EF5C83" w14:textId="3ECC20D4" w:rsidR="000E2E97" w:rsidRPr="00CA2CD0" w:rsidRDefault="000E2E97" w:rsidP="000E2E97">
      <w:pPr>
        <w:suppressAutoHyphens/>
        <w:autoSpaceDE w:val="0"/>
        <w:autoSpaceDN w:val="0"/>
        <w:adjustRightInd w:val="0"/>
        <w:spacing w:after="0" w:line="288" w:lineRule="auto"/>
        <w:textAlignment w:val="center"/>
        <w:rPr>
          <w:rFonts w:cstheme="minorHAnsi"/>
          <w:bCs/>
          <w:sz w:val="36"/>
          <w:szCs w:val="36"/>
        </w:rPr>
      </w:pPr>
      <w:r w:rsidRPr="00CA2CD0">
        <w:rPr>
          <w:rFonts w:cstheme="minorHAnsi"/>
          <w:bCs/>
          <w:sz w:val="36"/>
          <w:szCs w:val="36"/>
        </w:rPr>
        <w:t>___________________________________________________________________________</w:t>
      </w:r>
    </w:p>
    <w:p w14:paraId="04E1EE13" w14:textId="77777777" w:rsidR="00266BFB" w:rsidRPr="00CA2CD0" w:rsidRDefault="00266BFB" w:rsidP="00D150CE">
      <w:pPr>
        <w:rPr>
          <w:rFonts w:cstheme="minorHAnsi"/>
          <w:bCs/>
          <w:sz w:val="36"/>
          <w:szCs w:val="36"/>
        </w:rPr>
      </w:pPr>
    </w:p>
    <w:p w14:paraId="53714698" w14:textId="77777777" w:rsidR="00C53B33" w:rsidRPr="00CA2CD0" w:rsidRDefault="00C53B33" w:rsidP="00C53B33">
      <w:pPr>
        <w:rPr>
          <w:rFonts w:cstheme="minorHAnsi"/>
          <w:b/>
          <w:bCs/>
          <w:sz w:val="36"/>
          <w:szCs w:val="36"/>
        </w:rPr>
      </w:pPr>
    </w:p>
    <w:p w14:paraId="588F6663" w14:textId="77777777" w:rsidR="00422A72" w:rsidRPr="00CA2CD0" w:rsidRDefault="00422A72" w:rsidP="00422A72">
      <w:pPr>
        <w:rPr>
          <w:rFonts w:eastAsia="Century Gothic" w:cstheme="minorHAnsi"/>
          <w:sz w:val="36"/>
          <w:szCs w:val="36"/>
        </w:rPr>
      </w:pPr>
    </w:p>
    <w:p w14:paraId="58CEFD40" w14:textId="77777777" w:rsidR="00CA2CD0" w:rsidRDefault="00CA2CD0">
      <w:pPr>
        <w:rPr>
          <w:rFonts w:eastAsia="Century Gothic" w:cstheme="minorHAnsi"/>
          <w:b/>
          <w:sz w:val="36"/>
          <w:szCs w:val="36"/>
        </w:rPr>
      </w:pPr>
      <w:r>
        <w:rPr>
          <w:rFonts w:eastAsia="Century Gothic" w:cstheme="minorHAnsi"/>
          <w:b/>
          <w:sz w:val="36"/>
          <w:szCs w:val="36"/>
        </w:rPr>
        <w:br w:type="page"/>
      </w:r>
    </w:p>
    <w:p w14:paraId="1689C149" w14:textId="3DC8BB87" w:rsidR="00CA2CD0" w:rsidRDefault="00422A72" w:rsidP="00422A72">
      <w:pPr>
        <w:rPr>
          <w:rFonts w:eastAsia="Century Gothic" w:cstheme="minorHAnsi"/>
          <w:b/>
          <w:sz w:val="36"/>
          <w:szCs w:val="36"/>
        </w:rPr>
      </w:pPr>
      <w:r w:rsidRPr="00CA2CD0">
        <w:rPr>
          <w:rFonts w:eastAsia="Century Gothic" w:cstheme="minorHAnsi"/>
          <w:b/>
          <w:sz w:val="36"/>
          <w:szCs w:val="36"/>
        </w:rPr>
        <w:lastRenderedPageBreak/>
        <w:t>The Audition (15)</w:t>
      </w:r>
      <w:r w:rsidR="00275B34" w:rsidRPr="00CA2CD0">
        <w:rPr>
          <w:rFonts w:eastAsia="Century Gothic" w:cstheme="minorHAnsi"/>
          <w:b/>
          <w:sz w:val="36"/>
          <w:szCs w:val="36"/>
        </w:rPr>
        <w:t xml:space="preserve"> </w:t>
      </w:r>
    </w:p>
    <w:p w14:paraId="1057C034" w14:textId="018CEDC1" w:rsidR="00422A72" w:rsidRPr="00CA2CD0" w:rsidRDefault="00275B34" w:rsidP="00422A72">
      <w:pPr>
        <w:rPr>
          <w:rFonts w:eastAsia="Century Gothic" w:cstheme="minorHAnsi"/>
          <w:b/>
          <w:sz w:val="36"/>
          <w:szCs w:val="36"/>
        </w:rPr>
      </w:pPr>
      <w:r w:rsidRPr="00CA2CD0">
        <w:rPr>
          <w:rFonts w:eastAsia="Century Gothic" w:cstheme="minorHAnsi"/>
          <w:b/>
          <w:sz w:val="36"/>
          <w:szCs w:val="36"/>
        </w:rPr>
        <w:t>F-Rated</w:t>
      </w:r>
    </w:p>
    <w:p w14:paraId="2C3206C5" w14:textId="781EE3AB"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29 April – Thursday 5 May</w:t>
      </w:r>
    </w:p>
    <w:p w14:paraId="541106FD" w14:textId="29EC5B90"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29, 6pm</w:t>
      </w:r>
      <w:r w:rsidRPr="00CA2CD0">
        <w:rPr>
          <w:rFonts w:eastAsia="Century Gothic" w:cstheme="minorHAnsi"/>
          <w:bCs/>
          <w:sz w:val="36"/>
          <w:szCs w:val="36"/>
        </w:rPr>
        <w:br/>
        <w:t>Tue 3, 8.30pm</w:t>
      </w:r>
      <w:r w:rsidRPr="00CA2CD0">
        <w:rPr>
          <w:rFonts w:eastAsia="Century Gothic" w:cstheme="minorHAnsi"/>
          <w:bCs/>
          <w:sz w:val="36"/>
          <w:szCs w:val="36"/>
        </w:rPr>
        <w:br/>
        <w:t>Wed 4, 8.30pm</w:t>
      </w:r>
      <w:r w:rsidRPr="00CA2CD0">
        <w:rPr>
          <w:rFonts w:eastAsia="Century Gothic" w:cstheme="minorHAnsi"/>
          <w:bCs/>
          <w:sz w:val="36"/>
          <w:szCs w:val="36"/>
        </w:rPr>
        <w:br/>
        <w:t>Thu 5, 6pm</w:t>
      </w:r>
    </w:p>
    <w:p w14:paraId="5D58E61E" w14:textId="3E1432B2"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Ina </w:t>
      </w:r>
      <w:proofErr w:type="spellStart"/>
      <w:r w:rsidRPr="00CA2CD0">
        <w:rPr>
          <w:rFonts w:eastAsia="Century Gothic" w:cstheme="minorHAnsi"/>
          <w:i/>
          <w:iCs/>
          <w:sz w:val="36"/>
          <w:szCs w:val="36"/>
        </w:rPr>
        <w:t>Wesse</w:t>
      </w:r>
      <w:proofErr w:type="spellEnd"/>
      <w:r w:rsidRPr="00CA2CD0">
        <w:rPr>
          <w:rFonts w:eastAsia="Century Gothic" w:cstheme="minorHAnsi"/>
          <w:i/>
          <w:iCs/>
          <w:sz w:val="36"/>
          <w:szCs w:val="36"/>
        </w:rPr>
        <w:t xml:space="preserve">, Germany/France, 2020, 99 mins, subtitled. Cast. Nina Hoss, Simon </w:t>
      </w:r>
      <w:proofErr w:type="spellStart"/>
      <w:r w:rsidRPr="00CA2CD0">
        <w:rPr>
          <w:rFonts w:eastAsia="Century Gothic" w:cstheme="minorHAnsi"/>
          <w:i/>
          <w:iCs/>
          <w:sz w:val="36"/>
          <w:szCs w:val="36"/>
        </w:rPr>
        <w:t>Abkarian</w:t>
      </w:r>
      <w:proofErr w:type="spellEnd"/>
      <w:r w:rsidRPr="00CA2CD0">
        <w:rPr>
          <w:rFonts w:eastAsia="Century Gothic" w:cstheme="minorHAnsi"/>
          <w:i/>
          <w:iCs/>
          <w:sz w:val="36"/>
          <w:szCs w:val="36"/>
        </w:rPr>
        <w:t xml:space="preserve">, </w:t>
      </w:r>
      <w:proofErr w:type="spellStart"/>
      <w:r w:rsidRPr="00CA2CD0">
        <w:rPr>
          <w:rFonts w:eastAsia="Century Gothic" w:cstheme="minorHAnsi"/>
          <w:i/>
          <w:iCs/>
          <w:sz w:val="36"/>
          <w:szCs w:val="36"/>
        </w:rPr>
        <w:t>Ilja</w:t>
      </w:r>
      <w:proofErr w:type="spellEnd"/>
      <w:r w:rsidRPr="00CA2CD0">
        <w:rPr>
          <w:rFonts w:eastAsia="Century Gothic" w:cstheme="minorHAnsi"/>
          <w:i/>
          <w:iCs/>
          <w:sz w:val="36"/>
          <w:szCs w:val="36"/>
        </w:rPr>
        <w:t xml:space="preserve"> Monti.</w:t>
      </w:r>
    </w:p>
    <w:p w14:paraId="3680E71D" w14:textId="27E9BB12"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Alexander, a serious, young teenager, auditions at a prestigious Berlin music school. The vote is split, but Anna </w:t>
      </w:r>
      <w:proofErr w:type="spellStart"/>
      <w:r w:rsidRPr="00CA2CD0">
        <w:rPr>
          <w:rFonts w:eastAsia="Century Gothic" w:cstheme="minorHAnsi"/>
          <w:sz w:val="36"/>
          <w:szCs w:val="36"/>
        </w:rPr>
        <w:t>Bronsky</w:t>
      </w:r>
      <w:proofErr w:type="spellEnd"/>
      <w:r w:rsidRPr="00CA2CD0">
        <w:rPr>
          <w:rFonts w:eastAsia="Century Gothic" w:cstheme="minorHAnsi"/>
          <w:sz w:val="36"/>
          <w:szCs w:val="36"/>
        </w:rPr>
        <w:t xml:space="preserve"> stands up for him, insisting she can train him. Her obsessive quest begins to draw out of him the unique sound she believes he possessed in his audition. But when Alexander does not respond well to her increasingly strict and regimented approach, and with her personal life in freefall, Anna is pushed over the edge.</w:t>
      </w:r>
    </w:p>
    <w:p w14:paraId="4CBA644D" w14:textId="77777777" w:rsidR="00422A72" w:rsidRPr="00CA2CD0" w:rsidRDefault="00422A72" w:rsidP="00422A72">
      <w:pPr>
        <w:rPr>
          <w:rFonts w:eastAsia="Century Gothic" w:cstheme="minorHAnsi"/>
          <w:sz w:val="36"/>
          <w:szCs w:val="36"/>
        </w:rPr>
      </w:pPr>
    </w:p>
    <w:p w14:paraId="0A2F11B0" w14:textId="5DC2F0EC" w:rsidR="00422A72" w:rsidRPr="00CA2CD0" w:rsidRDefault="00422A72" w:rsidP="00422A72">
      <w:pPr>
        <w:rPr>
          <w:rFonts w:eastAsia="Century Gothic" w:cstheme="minorHAnsi"/>
          <w:b/>
          <w:sz w:val="36"/>
          <w:szCs w:val="36"/>
        </w:rPr>
      </w:pPr>
      <w:r w:rsidRPr="00CA2CD0">
        <w:rPr>
          <w:rFonts w:eastAsia="Century Gothic" w:cstheme="minorHAnsi"/>
          <w:b/>
          <w:sz w:val="36"/>
          <w:szCs w:val="36"/>
        </w:rPr>
        <w:t>The Outfit (15)</w:t>
      </w:r>
    </w:p>
    <w:p w14:paraId="1AA1780F" w14:textId="6B815F7A"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29 April – Thursday 5 May</w:t>
      </w:r>
    </w:p>
    <w:p w14:paraId="5D38C60D" w14:textId="00311CB5"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29, 8.30pm</w:t>
      </w:r>
      <w:r w:rsidRPr="00CA2CD0">
        <w:rPr>
          <w:rFonts w:eastAsia="Century Gothic" w:cstheme="minorHAnsi"/>
          <w:bCs/>
          <w:sz w:val="36"/>
          <w:szCs w:val="36"/>
        </w:rPr>
        <w:br/>
        <w:t>Tue 3, 6pm</w:t>
      </w:r>
      <w:r w:rsidRPr="00CA2CD0">
        <w:rPr>
          <w:rFonts w:eastAsia="Century Gothic" w:cstheme="minorHAnsi"/>
          <w:bCs/>
          <w:sz w:val="36"/>
          <w:szCs w:val="36"/>
        </w:rPr>
        <w:br/>
        <w:t>Wed 4, 2.30pm &amp; 6pm</w:t>
      </w:r>
      <w:r w:rsidR="00B67743" w:rsidRPr="00CA2CD0">
        <w:rPr>
          <w:rFonts w:eastAsia="Century Gothic" w:cstheme="minorHAnsi"/>
          <w:bCs/>
          <w:sz w:val="36"/>
          <w:szCs w:val="36"/>
        </w:rPr>
        <w:t xml:space="preserve"> (Captioned)</w:t>
      </w:r>
      <w:r w:rsidRPr="00CA2CD0">
        <w:rPr>
          <w:rFonts w:eastAsia="Century Gothic" w:cstheme="minorHAnsi"/>
          <w:bCs/>
          <w:sz w:val="36"/>
          <w:szCs w:val="36"/>
        </w:rPr>
        <w:br/>
        <w:t>Thu 5, 8.30pm</w:t>
      </w:r>
    </w:p>
    <w:p w14:paraId="3539F64E" w14:textId="06FDA2B7"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Graham Moore, US, 2022, 106 mins. Cast. Mark Rylance, Zoey </w:t>
      </w:r>
      <w:proofErr w:type="spellStart"/>
      <w:r w:rsidRPr="00CA2CD0">
        <w:rPr>
          <w:rFonts w:eastAsia="Century Gothic" w:cstheme="minorHAnsi"/>
          <w:i/>
          <w:iCs/>
          <w:sz w:val="36"/>
          <w:szCs w:val="36"/>
        </w:rPr>
        <w:t>Deutch</w:t>
      </w:r>
      <w:proofErr w:type="spellEnd"/>
      <w:r w:rsidRPr="00CA2CD0">
        <w:rPr>
          <w:rFonts w:eastAsia="Century Gothic" w:cstheme="minorHAnsi"/>
          <w:i/>
          <w:iCs/>
          <w:sz w:val="36"/>
          <w:szCs w:val="36"/>
        </w:rPr>
        <w:t>, Johnny Flynn.</w:t>
      </w:r>
    </w:p>
    <w:p w14:paraId="0BAAEED9" w14:textId="7DF15EC7"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Mark Rylance stars </w:t>
      </w:r>
      <w:r w:rsidR="00573DE6" w:rsidRPr="00CA2CD0">
        <w:rPr>
          <w:rFonts w:eastAsia="Century Gothic" w:cstheme="minorHAnsi"/>
          <w:sz w:val="36"/>
          <w:szCs w:val="36"/>
        </w:rPr>
        <w:t xml:space="preserve">in </w:t>
      </w:r>
      <w:r w:rsidRPr="00CA2CD0">
        <w:rPr>
          <w:rFonts w:eastAsia="Century Gothic" w:cstheme="minorHAnsi"/>
          <w:sz w:val="36"/>
          <w:szCs w:val="36"/>
        </w:rPr>
        <w:t>Graham Moore’s (Oscar-winning screenwriter of </w:t>
      </w:r>
      <w:r w:rsidRPr="00CA2CD0">
        <w:rPr>
          <w:rFonts w:eastAsia="Century Gothic" w:cstheme="minorHAnsi"/>
          <w:i/>
          <w:sz w:val="36"/>
          <w:szCs w:val="36"/>
        </w:rPr>
        <w:t>The Imitation Game</w:t>
      </w:r>
      <w:r w:rsidRPr="00CA2CD0">
        <w:rPr>
          <w:rFonts w:eastAsia="Century Gothic" w:cstheme="minorHAnsi"/>
          <w:sz w:val="36"/>
          <w:szCs w:val="36"/>
        </w:rPr>
        <w:t>) directorial debut; a coolly refined suspense thriller screened to acclaim at the recent Berlinale.</w:t>
      </w:r>
    </w:p>
    <w:p w14:paraId="3799AC83" w14:textId="3A80EA9F" w:rsidR="00422A72" w:rsidRPr="00CA2CD0" w:rsidRDefault="00422A72" w:rsidP="00422A72">
      <w:pPr>
        <w:rPr>
          <w:rFonts w:eastAsia="Century Gothic" w:cstheme="minorHAnsi"/>
          <w:sz w:val="36"/>
          <w:szCs w:val="36"/>
        </w:rPr>
      </w:pPr>
      <w:r w:rsidRPr="00CA2CD0">
        <w:rPr>
          <w:rFonts w:eastAsia="Century Gothic" w:cstheme="minorHAnsi"/>
          <w:sz w:val="36"/>
          <w:szCs w:val="36"/>
        </w:rPr>
        <w:lastRenderedPageBreak/>
        <w:t xml:space="preserve">1956: Former Savile Row tailor Leonard (Rylance) finds himself in Chicago after a personal tragedy. Running a small shop in a rough part of town, his beautiful bespoke suits, crafted with the utmost precision, catch the eye of the only people around who can afford them: a family of gangsters. Leonard tries to turn a blind eye to their criminality, but as they begin to take advantage of his gentle, accommodating nature, </w:t>
      </w:r>
      <w:proofErr w:type="gramStart"/>
      <w:r w:rsidRPr="00CA2CD0">
        <w:rPr>
          <w:rFonts w:eastAsia="Century Gothic" w:cstheme="minorHAnsi"/>
          <w:sz w:val="36"/>
          <w:szCs w:val="36"/>
        </w:rPr>
        <w:t>Leonard</w:t>
      </w:r>
      <w:proofErr w:type="gramEnd"/>
      <w:r w:rsidRPr="00CA2CD0">
        <w:rPr>
          <w:rFonts w:eastAsia="Century Gothic" w:cstheme="minorHAnsi"/>
          <w:sz w:val="36"/>
          <w:szCs w:val="36"/>
        </w:rPr>
        <w:t xml:space="preserve"> and his assistant Mable (Zoey </w:t>
      </w:r>
      <w:proofErr w:type="spellStart"/>
      <w:r w:rsidRPr="00CA2CD0">
        <w:rPr>
          <w:rFonts w:eastAsia="Century Gothic" w:cstheme="minorHAnsi"/>
          <w:sz w:val="36"/>
          <w:szCs w:val="36"/>
        </w:rPr>
        <w:t>Deutch</w:t>
      </w:r>
      <w:proofErr w:type="spellEnd"/>
      <w:r w:rsidRPr="00CA2CD0">
        <w:rPr>
          <w:rFonts w:eastAsia="Century Gothic" w:cstheme="minorHAnsi"/>
          <w:sz w:val="36"/>
          <w:szCs w:val="36"/>
        </w:rPr>
        <w:t>) find themselves embroiled deeper than they could ever have imagined.</w:t>
      </w:r>
    </w:p>
    <w:p w14:paraId="7EB5B524" w14:textId="77777777" w:rsidR="00422A72" w:rsidRPr="00CA2CD0" w:rsidRDefault="00422A72" w:rsidP="00422A72">
      <w:pPr>
        <w:rPr>
          <w:rFonts w:eastAsia="Century Gothic" w:cstheme="minorHAnsi"/>
          <w:sz w:val="36"/>
          <w:szCs w:val="36"/>
        </w:rPr>
      </w:pPr>
    </w:p>
    <w:p w14:paraId="1D7BE17A" w14:textId="2976019B" w:rsidR="00422A72" w:rsidRPr="00CA2CD0" w:rsidRDefault="00422A72" w:rsidP="00422A72">
      <w:pPr>
        <w:rPr>
          <w:rFonts w:eastAsia="Century Gothic" w:cstheme="minorHAnsi"/>
          <w:b/>
          <w:sz w:val="36"/>
          <w:szCs w:val="36"/>
        </w:rPr>
      </w:pPr>
      <w:r w:rsidRPr="00CA2CD0">
        <w:rPr>
          <w:rFonts w:eastAsia="Century Gothic" w:cstheme="minorHAnsi"/>
          <w:b/>
          <w:sz w:val="36"/>
          <w:szCs w:val="36"/>
        </w:rPr>
        <w:t>Operation Mincemeat (12A)</w:t>
      </w:r>
      <w:r w:rsidR="004A2924" w:rsidRPr="00CA2CD0">
        <w:rPr>
          <w:rFonts w:eastAsia="Century Gothic" w:cstheme="minorHAnsi"/>
          <w:b/>
          <w:sz w:val="36"/>
          <w:szCs w:val="36"/>
        </w:rPr>
        <w:br/>
        <w:t>Book Early</w:t>
      </w:r>
    </w:p>
    <w:p w14:paraId="7DA44B82" w14:textId="61F685EC"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6 – Thursday 12 May</w:t>
      </w:r>
    </w:p>
    <w:p w14:paraId="497CAA71" w14:textId="206D4E44"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6, 5.45pm</w:t>
      </w:r>
      <w:r w:rsidRPr="00CA2CD0">
        <w:rPr>
          <w:rFonts w:eastAsia="Century Gothic" w:cstheme="minorHAnsi"/>
          <w:bCs/>
          <w:sz w:val="36"/>
          <w:szCs w:val="36"/>
        </w:rPr>
        <w:br/>
        <w:t>Sat 7, 8pm</w:t>
      </w:r>
      <w:r w:rsidRPr="00CA2CD0">
        <w:rPr>
          <w:rFonts w:eastAsia="Century Gothic" w:cstheme="minorHAnsi"/>
          <w:bCs/>
          <w:sz w:val="36"/>
          <w:szCs w:val="36"/>
        </w:rPr>
        <w:br/>
        <w:t>Tue 10, 5.</w:t>
      </w:r>
      <w:r w:rsidR="00B67743" w:rsidRPr="00CA2CD0">
        <w:rPr>
          <w:rFonts w:eastAsia="Century Gothic" w:cstheme="minorHAnsi"/>
          <w:bCs/>
          <w:sz w:val="36"/>
          <w:szCs w:val="36"/>
        </w:rPr>
        <w:t>30</w:t>
      </w:r>
      <w:r w:rsidRPr="00CA2CD0">
        <w:rPr>
          <w:rFonts w:eastAsia="Century Gothic" w:cstheme="minorHAnsi"/>
          <w:bCs/>
          <w:sz w:val="36"/>
          <w:szCs w:val="36"/>
        </w:rPr>
        <w:t>pm</w:t>
      </w:r>
      <w:r w:rsidRPr="00CA2CD0">
        <w:rPr>
          <w:rFonts w:eastAsia="Century Gothic" w:cstheme="minorHAnsi"/>
          <w:bCs/>
          <w:sz w:val="36"/>
          <w:szCs w:val="36"/>
        </w:rPr>
        <w:br/>
        <w:t>Wed 11, 2.30pm &amp; 8.</w:t>
      </w:r>
      <w:r w:rsidR="00B67743" w:rsidRPr="00CA2CD0">
        <w:rPr>
          <w:rFonts w:eastAsia="Century Gothic" w:cstheme="minorHAnsi"/>
          <w:bCs/>
          <w:sz w:val="36"/>
          <w:szCs w:val="36"/>
        </w:rPr>
        <w:t>15</w:t>
      </w:r>
      <w:r w:rsidRPr="00CA2CD0">
        <w:rPr>
          <w:rFonts w:eastAsia="Century Gothic" w:cstheme="minorHAnsi"/>
          <w:bCs/>
          <w:sz w:val="36"/>
          <w:szCs w:val="36"/>
        </w:rPr>
        <w:t>pm</w:t>
      </w:r>
      <w:r w:rsidR="00B67743" w:rsidRPr="00CA2CD0">
        <w:rPr>
          <w:rFonts w:eastAsia="Century Gothic" w:cstheme="minorHAnsi"/>
          <w:bCs/>
          <w:sz w:val="36"/>
          <w:szCs w:val="36"/>
        </w:rPr>
        <w:t xml:space="preserve"> (Captioned)</w:t>
      </w:r>
      <w:r w:rsidRPr="00CA2CD0">
        <w:rPr>
          <w:rFonts w:eastAsia="Century Gothic" w:cstheme="minorHAnsi"/>
          <w:bCs/>
          <w:sz w:val="36"/>
          <w:szCs w:val="36"/>
        </w:rPr>
        <w:br/>
        <w:t>Thu 12, 5.45pm</w:t>
      </w:r>
    </w:p>
    <w:p w14:paraId="0C50D648" w14:textId="0753F23E"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John Madden, UK, 2021, 128 mins. Cast. Colin Firth, Matthew </w:t>
      </w:r>
      <w:proofErr w:type="spellStart"/>
      <w:r w:rsidRPr="00CA2CD0">
        <w:rPr>
          <w:rFonts w:eastAsia="Century Gothic" w:cstheme="minorHAnsi"/>
          <w:i/>
          <w:iCs/>
          <w:sz w:val="36"/>
          <w:szCs w:val="36"/>
        </w:rPr>
        <w:t>Macfadyen</w:t>
      </w:r>
      <w:proofErr w:type="spellEnd"/>
      <w:r w:rsidRPr="00CA2CD0">
        <w:rPr>
          <w:rFonts w:eastAsia="Century Gothic" w:cstheme="minorHAnsi"/>
          <w:i/>
          <w:iCs/>
          <w:sz w:val="36"/>
          <w:szCs w:val="36"/>
        </w:rPr>
        <w:t>, Kelly Macdonald, Penelope Wilton.</w:t>
      </w:r>
    </w:p>
    <w:p w14:paraId="14393557" w14:textId="387ED6FD"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Based on Ben Macintyre’s bestselling book, it sets its scene in 1943, with the Allies determined to break Hitler’s grip on Europe and launch an all-out assault on occupied Sicily. Knowing they must misdirect the Nazis from their true </w:t>
      </w:r>
      <w:proofErr w:type="gramStart"/>
      <w:r w:rsidRPr="00CA2CD0">
        <w:rPr>
          <w:rFonts w:eastAsia="Century Gothic" w:cstheme="minorHAnsi"/>
          <w:sz w:val="36"/>
          <w:szCs w:val="36"/>
        </w:rPr>
        <w:t>intent</w:t>
      </w:r>
      <w:r w:rsidR="00D50489" w:rsidRPr="00CA2CD0">
        <w:rPr>
          <w:rFonts w:eastAsia="Century Gothic" w:cstheme="minorHAnsi"/>
          <w:sz w:val="36"/>
          <w:szCs w:val="36"/>
        </w:rPr>
        <w:t>-</w:t>
      </w:r>
      <w:r w:rsidRPr="00CA2CD0">
        <w:rPr>
          <w:rFonts w:eastAsia="Century Gothic" w:cstheme="minorHAnsi"/>
          <w:sz w:val="36"/>
          <w:szCs w:val="36"/>
        </w:rPr>
        <w:t>ions</w:t>
      </w:r>
      <w:proofErr w:type="gramEnd"/>
      <w:r w:rsidRPr="00CA2CD0">
        <w:rPr>
          <w:rFonts w:eastAsia="Century Gothic" w:cstheme="minorHAnsi"/>
          <w:sz w:val="36"/>
          <w:szCs w:val="36"/>
        </w:rPr>
        <w:t>, two brilliant naval intelligence offers, Ewen Montagu and Charles Cholmondeley conceive of a truly inspired, if potentially farcical plan to lead their foe astray - centred on the most unlikely of secret agents: a dead man.</w:t>
      </w:r>
    </w:p>
    <w:p w14:paraId="71C01262" w14:textId="1BF32F0D" w:rsidR="00422A72" w:rsidRPr="00CA2CD0" w:rsidRDefault="00422A72" w:rsidP="00422A72">
      <w:pPr>
        <w:rPr>
          <w:rFonts w:eastAsia="Century Gothic" w:cstheme="minorHAnsi"/>
          <w:sz w:val="36"/>
          <w:szCs w:val="36"/>
        </w:rPr>
      </w:pPr>
      <w:bookmarkStart w:id="0" w:name="_heading=h.gjdgxs" w:colFirst="0" w:colLast="0"/>
      <w:bookmarkEnd w:id="0"/>
      <w:r w:rsidRPr="00CA2CD0">
        <w:rPr>
          <w:rFonts w:eastAsia="Century Gothic" w:cstheme="minorHAnsi"/>
          <w:sz w:val="36"/>
          <w:szCs w:val="36"/>
        </w:rPr>
        <w:lastRenderedPageBreak/>
        <w:t>This is the stranger-than-fiction story of the bizarre and critical military deception that arguably helped the Allies liberate wartime Sicily.</w:t>
      </w:r>
    </w:p>
    <w:p w14:paraId="5B60BAB2" w14:textId="77777777" w:rsidR="00422A72" w:rsidRPr="00CA2CD0" w:rsidRDefault="00422A72" w:rsidP="00422A72">
      <w:pPr>
        <w:rPr>
          <w:rFonts w:eastAsia="Century Gothic" w:cstheme="minorHAnsi"/>
          <w:sz w:val="36"/>
          <w:szCs w:val="36"/>
        </w:rPr>
      </w:pPr>
    </w:p>
    <w:p w14:paraId="708E3A40" w14:textId="76F4D1A9" w:rsidR="00422A72" w:rsidRPr="00CA2CD0" w:rsidRDefault="00422A72" w:rsidP="00422A72">
      <w:pPr>
        <w:rPr>
          <w:rFonts w:eastAsia="Century Gothic" w:cstheme="minorHAnsi"/>
          <w:b/>
          <w:sz w:val="36"/>
          <w:szCs w:val="36"/>
        </w:rPr>
      </w:pPr>
      <w:r w:rsidRPr="00CA2CD0">
        <w:rPr>
          <w:rFonts w:eastAsia="Century Gothic" w:cstheme="minorHAnsi"/>
          <w:b/>
          <w:sz w:val="36"/>
          <w:szCs w:val="36"/>
        </w:rPr>
        <w:t>Red Rocket (18)</w:t>
      </w:r>
    </w:p>
    <w:p w14:paraId="291C4339" w14:textId="434B74CF"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6 – Wednesday 11 May</w:t>
      </w:r>
    </w:p>
    <w:p w14:paraId="417ADC2E" w14:textId="5A9AD9D7"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6, 8.30pm</w:t>
      </w:r>
      <w:r w:rsidRPr="00CA2CD0">
        <w:rPr>
          <w:rFonts w:eastAsia="Century Gothic" w:cstheme="minorHAnsi"/>
          <w:bCs/>
          <w:sz w:val="36"/>
          <w:szCs w:val="36"/>
        </w:rPr>
        <w:br/>
        <w:t>Sat 7, 5.15pm</w:t>
      </w:r>
      <w:r w:rsidRPr="00CA2CD0">
        <w:rPr>
          <w:rFonts w:eastAsia="Century Gothic" w:cstheme="minorHAnsi"/>
          <w:bCs/>
          <w:sz w:val="36"/>
          <w:szCs w:val="36"/>
        </w:rPr>
        <w:br/>
        <w:t>Tue 10, 8.</w:t>
      </w:r>
      <w:r w:rsidR="00B67743" w:rsidRPr="00CA2CD0">
        <w:rPr>
          <w:rFonts w:eastAsia="Century Gothic" w:cstheme="minorHAnsi"/>
          <w:bCs/>
          <w:sz w:val="36"/>
          <w:szCs w:val="36"/>
        </w:rPr>
        <w:t>15</w:t>
      </w:r>
      <w:r w:rsidRPr="00CA2CD0">
        <w:rPr>
          <w:rFonts w:eastAsia="Century Gothic" w:cstheme="minorHAnsi"/>
          <w:bCs/>
          <w:sz w:val="36"/>
          <w:szCs w:val="36"/>
        </w:rPr>
        <w:t>pm</w:t>
      </w:r>
      <w:r w:rsidR="00B67743" w:rsidRPr="00CA2CD0">
        <w:rPr>
          <w:rFonts w:eastAsia="Century Gothic" w:cstheme="minorHAnsi"/>
          <w:bCs/>
          <w:sz w:val="36"/>
          <w:szCs w:val="36"/>
        </w:rPr>
        <w:t xml:space="preserve"> (Captioned)</w:t>
      </w:r>
      <w:r w:rsidRPr="00CA2CD0">
        <w:rPr>
          <w:rFonts w:eastAsia="Century Gothic" w:cstheme="minorHAnsi"/>
          <w:bCs/>
          <w:sz w:val="36"/>
          <w:szCs w:val="36"/>
        </w:rPr>
        <w:br/>
        <w:t>Wed 11, 5.</w:t>
      </w:r>
      <w:r w:rsidR="00B67743" w:rsidRPr="00CA2CD0">
        <w:rPr>
          <w:rFonts w:eastAsia="Century Gothic" w:cstheme="minorHAnsi"/>
          <w:bCs/>
          <w:sz w:val="36"/>
          <w:szCs w:val="36"/>
        </w:rPr>
        <w:t>30</w:t>
      </w:r>
      <w:r w:rsidRPr="00CA2CD0">
        <w:rPr>
          <w:rFonts w:eastAsia="Century Gothic" w:cstheme="minorHAnsi"/>
          <w:bCs/>
          <w:sz w:val="36"/>
          <w:szCs w:val="36"/>
        </w:rPr>
        <w:t>pm</w:t>
      </w:r>
    </w:p>
    <w:p w14:paraId="728860E7" w14:textId="470DE2BB"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Dir. Sean Baker, US, 2021, 130 mins. Cast. Simon Rex, Bree Elrod, Suzanna Son.</w:t>
      </w:r>
    </w:p>
    <w:p w14:paraId="74FA7799" w14:textId="473E1E0A"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After his con-man charisma and haphazard hustle runs dry, former adult film actor Mikey </w:t>
      </w:r>
      <w:proofErr w:type="spellStart"/>
      <w:r w:rsidRPr="00CA2CD0">
        <w:rPr>
          <w:rFonts w:eastAsia="Century Gothic" w:cstheme="minorHAnsi"/>
          <w:sz w:val="36"/>
          <w:szCs w:val="36"/>
        </w:rPr>
        <w:t>Saber</w:t>
      </w:r>
      <w:proofErr w:type="spellEnd"/>
      <w:r w:rsidRPr="00CA2CD0">
        <w:rPr>
          <w:rFonts w:eastAsia="Century Gothic" w:cstheme="minorHAnsi"/>
          <w:sz w:val="36"/>
          <w:szCs w:val="36"/>
        </w:rPr>
        <w:t xml:space="preserve"> returns to the small community of his Texan hometown in a meanderingly botched attempt to scam his way back into money. The audacious new film from writer-director Sean Baker (</w:t>
      </w:r>
      <w:r w:rsidRPr="00CA2CD0">
        <w:rPr>
          <w:rFonts w:eastAsia="Century Gothic" w:cstheme="minorHAnsi"/>
          <w:i/>
          <w:sz w:val="36"/>
          <w:szCs w:val="36"/>
        </w:rPr>
        <w:t>The Florida Project</w:t>
      </w:r>
      <w:r w:rsidRPr="00CA2CD0">
        <w:rPr>
          <w:rFonts w:eastAsia="Century Gothic" w:cstheme="minorHAnsi"/>
          <w:sz w:val="36"/>
          <w:szCs w:val="36"/>
        </w:rPr>
        <w:t>, </w:t>
      </w:r>
      <w:r w:rsidRPr="00CA2CD0">
        <w:rPr>
          <w:rFonts w:eastAsia="Century Gothic" w:cstheme="minorHAnsi"/>
          <w:i/>
          <w:sz w:val="36"/>
          <w:szCs w:val="36"/>
        </w:rPr>
        <w:t>Tangerine</w:t>
      </w:r>
      <w:r w:rsidRPr="00CA2CD0">
        <w:rPr>
          <w:rFonts w:eastAsia="Century Gothic" w:cstheme="minorHAnsi"/>
          <w:sz w:val="36"/>
          <w:szCs w:val="36"/>
        </w:rPr>
        <w:t>) is a darkly funny and humane portrait of a uniquely American hustler. In addition to exploring the stigma that still surrounds the adult entertainment industry, </w:t>
      </w:r>
      <w:r w:rsidRPr="00CA2CD0">
        <w:rPr>
          <w:rFonts w:eastAsia="Century Gothic" w:cstheme="minorHAnsi"/>
          <w:i/>
          <w:sz w:val="36"/>
          <w:szCs w:val="36"/>
        </w:rPr>
        <w:t>Red Rocket</w:t>
      </w:r>
      <w:r w:rsidRPr="00CA2CD0">
        <w:rPr>
          <w:rFonts w:eastAsia="Century Gothic" w:cstheme="minorHAnsi"/>
          <w:sz w:val="36"/>
          <w:szCs w:val="36"/>
        </w:rPr>
        <w:t xml:space="preserve"> becomes a blackly comic drama examining trust and its abuse, </w:t>
      </w:r>
      <w:proofErr w:type="gramStart"/>
      <w:r w:rsidRPr="00CA2CD0">
        <w:rPr>
          <w:rFonts w:eastAsia="Century Gothic" w:cstheme="minorHAnsi"/>
          <w:sz w:val="36"/>
          <w:szCs w:val="36"/>
        </w:rPr>
        <w:t>exploitation</w:t>
      </w:r>
      <w:proofErr w:type="gramEnd"/>
      <w:r w:rsidRPr="00CA2CD0">
        <w:rPr>
          <w:rFonts w:eastAsia="Century Gothic" w:cstheme="minorHAnsi"/>
          <w:sz w:val="36"/>
          <w:szCs w:val="36"/>
        </w:rPr>
        <w:t xml:space="preserve"> and opportunity, with any distinction between the two blurred by the propulsive turbulence of Mikey’s character.</w:t>
      </w:r>
    </w:p>
    <w:p w14:paraId="35135008" w14:textId="77777777" w:rsidR="003D1110" w:rsidRPr="00CA2CD0" w:rsidRDefault="003D1110" w:rsidP="00422A72">
      <w:pPr>
        <w:rPr>
          <w:rFonts w:eastAsia="Century Gothic" w:cstheme="minorHAnsi"/>
          <w:sz w:val="36"/>
          <w:szCs w:val="36"/>
        </w:rPr>
      </w:pPr>
    </w:p>
    <w:p w14:paraId="168447EF" w14:textId="77777777" w:rsidR="00CA2CD0" w:rsidRDefault="00CA2CD0">
      <w:pPr>
        <w:rPr>
          <w:rFonts w:eastAsia="Century Gothic" w:cstheme="minorHAnsi"/>
          <w:b/>
          <w:sz w:val="36"/>
          <w:szCs w:val="36"/>
        </w:rPr>
      </w:pPr>
      <w:r>
        <w:rPr>
          <w:rFonts w:eastAsia="Century Gothic" w:cstheme="minorHAnsi"/>
          <w:b/>
          <w:sz w:val="36"/>
          <w:szCs w:val="36"/>
        </w:rPr>
        <w:br w:type="page"/>
      </w:r>
    </w:p>
    <w:p w14:paraId="47CB282F" w14:textId="17D66242" w:rsidR="00422A72" w:rsidRPr="00CA2CD0" w:rsidRDefault="00422A72" w:rsidP="00422A72">
      <w:pPr>
        <w:rPr>
          <w:rFonts w:eastAsia="Century Gothic" w:cstheme="minorHAnsi"/>
          <w:b/>
          <w:sz w:val="36"/>
          <w:szCs w:val="36"/>
        </w:rPr>
      </w:pPr>
      <w:r w:rsidRPr="00CA2CD0">
        <w:rPr>
          <w:rFonts w:eastAsia="Century Gothic" w:cstheme="minorHAnsi"/>
          <w:b/>
          <w:sz w:val="36"/>
          <w:szCs w:val="36"/>
        </w:rPr>
        <w:lastRenderedPageBreak/>
        <w:t>Adventure Film Club</w:t>
      </w:r>
    </w:p>
    <w:p w14:paraId="57D179CD" w14:textId="22F0D934" w:rsidR="00422A72" w:rsidRPr="00CA2CD0" w:rsidRDefault="00422A72" w:rsidP="00422A72">
      <w:pPr>
        <w:rPr>
          <w:rFonts w:eastAsia="Century Gothic" w:cstheme="minorHAnsi"/>
          <w:b/>
          <w:sz w:val="36"/>
          <w:szCs w:val="36"/>
        </w:rPr>
      </w:pPr>
      <w:r w:rsidRPr="00CA2CD0">
        <w:rPr>
          <w:rFonts w:eastAsia="Century Gothic" w:cstheme="minorHAnsi"/>
          <w:b/>
          <w:sz w:val="36"/>
          <w:szCs w:val="36"/>
        </w:rPr>
        <w:t>The Wall of Shadows (tbc)</w:t>
      </w:r>
      <w:r w:rsidR="00275B34" w:rsidRPr="00CA2CD0">
        <w:rPr>
          <w:rFonts w:eastAsia="Century Gothic" w:cstheme="minorHAnsi"/>
          <w:b/>
          <w:sz w:val="36"/>
          <w:szCs w:val="36"/>
        </w:rPr>
        <w:t xml:space="preserve"> F-Rated</w:t>
      </w:r>
    </w:p>
    <w:p w14:paraId="22DE21B7" w14:textId="628556BD" w:rsidR="003D1110" w:rsidRPr="00CA2CD0" w:rsidRDefault="003D1110" w:rsidP="00422A72">
      <w:pPr>
        <w:rPr>
          <w:rFonts w:eastAsia="Century Gothic" w:cstheme="minorHAnsi"/>
          <w:b/>
          <w:sz w:val="36"/>
          <w:szCs w:val="36"/>
        </w:rPr>
      </w:pPr>
      <w:r w:rsidRPr="00CA2CD0">
        <w:rPr>
          <w:rFonts w:eastAsia="Century Gothic" w:cstheme="minorHAnsi"/>
          <w:b/>
          <w:sz w:val="36"/>
          <w:szCs w:val="36"/>
        </w:rPr>
        <w:t>Saturday 7 – Thursday 12</w:t>
      </w:r>
      <w:r w:rsidRPr="00CA2CD0">
        <w:rPr>
          <w:rFonts w:eastAsia="Century Gothic" w:cstheme="minorHAnsi"/>
          <w:b/>
          <w:sz w:val="36"/>
          <w:szCs w:val="36"/>
          <w:vertAlign w:val="superscript"/>
        </w:rPr>
        <w:t xml:space="preserve"> </w:t>
      </w:r>
      <w:r w:rsidRPr="00CA2CD0">
        <w:rPr>
          <w:rFonts w:eastAsia="Century Gothic" w:cstheme="minorHAnsi"/>
          <w:b/>
          <w:sz w:val="36"/>
          <w:szCs w:val="36"/>
        </w:rPr>
        <w:t>May</w:t>
      </w:r>
    </w:p>
    <w:p w14:paraId="305D6ABA" w14:textId="5BEF9541"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Sat 7, 2.30pm</w:t>
      </w:r>
      <w:r w:rsidRPr="00CA2CD0">
        <w:rPr>
          <w:rFonts w:eastAsia="Century Gothic" w:cstheme="minorHAnsi"/>
          <w:bCs/>
          <w:sz w:val="36"/>
          <w:szCs w:val="36"/>
        </w:rPr>
        <w:br/>
        <w:t>Thu 12, 8.30pm</w:t>
      </w:r>
    </w:p>
    <w:p w14:paraId="1A3A8870" w14:textId="77777777"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Eliza </w:t>
      </w:r>
      <w:proofErr w:type="spellStart"/>
      <w:r w:rsidRPr="00CA2CD0">
        <w:rPr>
          <w:rFonts w:eastAsia="Century Gothic" w:cstheme="minorHAnsi"/>
          <w:i/>
          <w:iCs/>
          <w:sz w:val="36"/>
          <w:szCs w:val="36"/>
        </w:rPr>
        <w:t>Kubarska</w:t>
      </w:r>
      <w:proofErr w:type="spellEnd"/>
      <w:r w:rsidRPr="00CA2CD0">
        <w:rPr>
          <w:rFonts w:eastAsia="Century Gothic" w:cstheme="minorHAnsi"/>
          <w:i/>
          <w:iCs/>
          <w:sz w:val="36"/>
          <w:szCs w:val="36"/>
        </w:rPr>
        <w:t>, Poland/Germany, 2020, 94 mins, subtitled.</w:t>
      </w:r>
    </w:p>
    <w:p w14:paraId="5290F7CB" w14:textId="35DE5604"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Director Eliza </w:t>
      </w:r>
      <w:proofErr w:type="spellStart"/>
      <w:r w:rsidRPr="00CA2CD0">
        <w:rPr>
          <w:rFonts w:eastAsia="Century Gothic" w:cstheme="minorHAnsi"/>
          <w:sz w:val="36"/>
          <w:szCs w:val="36"/>
        </w:rPr>
        <w:t>Kubarska</w:t>
      </w:r>
      <w:proofErr w:type="spellEnd"/>
      <w:r w:rsidRPr="00CA2CD0">
        <w:rPr>
          <w:rFonts w:eastAsia="Century Gothic" w:cstheme="minorHAnsi"/>
          <w:sz w:val="36"/>
          <w:szCs w:val="36"/>
        </w:rPr>
        <w:t xml:space="preserve"> follows a Sherpa family who must decide if they will break a cultural taboo to climb </w:t>
      </w:r>
      <w:proofErr w:type="spellStart"/>
      <w:r w:rsidRPr="00CA2CD0">
        <w:rPr>
          <w:rFonts w:eastAsia="Century Gothic" w:cstheme="minorHAnsi"/>
          <w:sz w:val="36"/>
          <w:szCs w:val="36"/>
        </w:rPr>
        <w:t>Khumbakarna</w:t>
      </w:r>
      <w:proofErr w:type="spellEnd"/>
      <w:r w:rsidRPr="00CA2CD0">
        <w:rPr>
          <w:rFonts w:eastAsia="Century Gothic" w:cstheme="minorHAnsi"/>
          <w:sz w:val="36"/>
          <w:szCs w:val="36"/>
        </w:rPr>
        <w:t xml:space="preserve">, the most sacred of their mountains. According to the local </w:t>
      </w:r>
      <w:proofErr w:type="spellStart"/>
      <w:r w:rsidRPr="00CA2CD0">
        <w:rPr>
          <w:rFonts w:eastAsia="Century Gothic" w:cstheme="minorHAnsi"/>
          <w:sz w:val="36"/>
          <w:szCs w:val="36"/>
        </w:rPr>
        <w:t>Kirant</w:t>
      </w:r>
      <w:proofErr w:type="spellEnd"/>
      <w:r w:rsidRPr="00CA2CD0">
        <w:rPr>
          <w:rFonts w:eastAsia="Century Gothic" w:cstheme="minorHAnsi"/>
          <w:sz w:val="36"/>
          <w:szCs w:val="36"/>
        </w:rPr>
        <w:t xml:space="preserve"> religion it is forbidden to climb </w:t>
      </w:r>
      <w:proofErr w:type="spellStart"/>
      <w:r w:rsidRPr="00CA2CD0">
        <w:rPr>
          <w:rFonts w:eastAsia="Century Gothic" w:cstheme="minorHAnsi"/>
          <w:sz w:val="36"/>
          <w:szCs w:val="36"/>
        </w:rPr>
        <w:t>Khumbakarna</w:t>
      </w:r>
      <w:proofErr w:type="spellEnd"/>
      <w:r w:rsidRPr="00CA2CD0">
        <w:rPr>
          <w:rFonts w:eastAsia="Century Gothic" w:cstheme="minorHAnsi"/>
          <w:sz w:val="36"/>
          <w:szCs w:val="36"/>
        </w:rPr>
        <w:t xml:space="preserve">, but to the international climbing community the mountain is deemed to have a summit more challenging than Everest’s. When asked by a Western expedition, including Marcin Tomaszewski, one of Poland’s most well-known climbers, and the Russian alpinists Dmitry </w:t>
      </w:r>
      <w:proofErr w:type="spellStart"/>
      <w:r w:rsidRPr="00CA2CD0">
        <w:rPr>
          <w:rFonts w:eastAsia="Century Gothic" w:cstheme="minorHAnsi"/>
          <w:sz w:val="36"/>
          <w:szCs w:val="36"/>
        </w:rPr>
        <w:t>Golovchenko</w:t>
      </w:r>
      <w:proofErr w:type="spellEnd"/>
      <w:r w:rsidRPr="00CA2CD0">
        <w:rPr>
          <w:rFonts w:eastAsia="Century Gothic" w:cstheme="minorHAnsi"/>
          <w:sz w:val="36"/>
          <w:szCs w:val="36"/>
        </w:rPr>
        <w:t xml:space="preserve"> and Sergey </w:t>
      </w:r>
      <w:proofErr w:type="spellStart"/>
      <w:r w:rsidRPr="00CA2CD0">
        <w:rPr>
          <w:rFonts w:eastAsia="Century Gothic" w:cstheme="minorHAnsi"/>
          <w:sz w:val="36"/>
          <w:szCs w:val="36"/>
        </w:rPr>
        <w:t>Nilov</w:t>
      </w:r>
      <w:proofErr w:type="spellEnd"/>
      <w:r w:rsidRPr="00CA2CD0">
        <w:rPr>
          <w:rFonts w:eastAsia="Century Gothic" w:cstheme="minorHAnsi"/>
          <w:sz w:val="36"/>
          <w:szCs w:val="36"/>
        </w:rPr>
        <w:t>, to lead their party, the family faces a dilemma driven by the need to earn money for the education of their son, who wishes to become a doctor. The film follows the expedition, as the family negotiate the dangerous climb, uncertain conditions, and their devotion to their religion.</w:t>
      </w:r>
    </w:p>
    <w:p w14:paraId="35F942D2" w14:textId="77777777" w:rsidR="003D1110" w:rsidRPr="00CA2CD0" w:rsidRDefault="003D1110" w:rsidP="00422A72">
      <w:pPr>
        <w:rPr>
          <w:rFonts w:eastAsia="Century Gothic" w:cstheme="minorHAnsi"/>
          <w:sz w:val="36"/>
          <w:szCs w:val="36"/>
        </w:rPr>
      </w:pPr>
    </w:p>
    <w:p w14:paraId="1E7F0F0C" w14:textId="105AA48D" w:rsidR="00422A72" w:rsidRPr="00CA2CD0" w:rsidRDefault="00422A72" w:rsidP="00422A72">
      <w:pPr>
        <w:rPr>
          <w:rFonts w:eastAsia="Century Gothic" w:cstheme="minorHAnsi"/>
          <w:b/>
          <w:sz w:val="36"/>
          <w:szCs w:val="36"/>
        </w:rPr>
      </w:pPr>
      <w:r w:rsidRPr="00CA2CD0">
        <w:rPr>
          <w:rFonts w:eastAsia="Century Gothic" w:cstheme="minorHAnsi"/>
          <w:b/>
          <w:sz w:val="36"/>
          <w:szCs w:val="36"/>
        </w:rPr>
        <w:t>Downton Abbey: A New Era (PG)</w:t>
      </w:r>
      <w:r w:rsidR="004A2924" w:rsidRPr="00CA2CD0">
        <w:rPr>
          <w:rFonts w:eastAsia="Century Gothic" w:cstheme="minorHAnsi"/>
          <w:b/>
          <w:sz w:val="36"/>
          <w:szCs w:val="36"/>
        </w:rPr>
        <w:br/>
        <w:t>Book Early</w:t>
      </w:r>
    </w:p>
    <w:p w14:paraId="3236A621" w14:textId="113DC545" w:rsidR="003D1110" w:rsidRPr="00CA2CD0" w:rsidRDefault="003D1110" w:rsidP="00422A72">
      <w:pPr>
        <w:rPr>
          <w:rFonts w:eastAsia="Century Gothic" w:cstheme="minorHAnsi"/>
          <w:b/>
          <w:bCs/>
          <w:sz w:val="36"/>
          <w:szCs w:val="36"/>
        </w:rPr>
      </w:pPr>
      <w:r w:rsidRPr="00CA2CD0">
        <w:rPr>
          <w:rFonts w:eastAsia="Century Gothic" w:cstheme="minorHAnsi"/>
          <w:b/>
          <w:bCs/>
          <w:sz w:val="36"/>
          <w:szCs w:val="36"/>
        </w:rPr>
        <w:t>Friday 13 – Thursday 19 May</w:t>
      </w:r>
    </w:p>
    <w:p w14:paraId="3AB410D9" w14:textId="2EBD42F8" w:rsidR="005F5F18" w:rsidRPr="00CA2CD0" w:rsidRDefault="005F5F18" w:rsidP="00422A72">
      <w:pPr>
        <w:rPr>
          <w:rFonts w:eastAsia="Century Gothic" w:cstheme="minorHAnsi"/>
          <w:sz w:val="36"/>
          <w:szCs w:val="36"/>
        </w:rPr>
      </w:pPr>
      <w:r w:rsidRPr="00CA2CD0">
        <w:rPr>
          <w:rFonts w:eastAsia="Century Gothic" w:cstheme="minorHAnsi"/>
          <w:sz w:val="36"/>
          <w:szCs w:val="36"/>
        </w:rPr>
        <w:t>Fri 13, 6pm</w:t>
      </w:r>
      <w:r w:rsidRPr="00CA2CD0">
        <w:rPr>
          <w:rFonts w:eastAsia="Century Gothic" w:cstheme="minorHAnsi"/>
          <w:sz w:val="36"/>
          <w:szCs w:val="36"/>
        </w:rPr>
        <w:br/>
        <w:t>Sat 14, 2.30pm &amp; 8pm</w:t>
      </w:r>
      <w:r w:rsidRPr="00CA2CD0">
        <w:rPr>
          <w:rFonts w:eastAsia="Century Gothic" w:cstheme="minorHAnsi"/>
          <w:sz w:val="36"/>
          <w:szCs w:val="36"/>
        </w:rPr>
        <w:br/>
        <w:t>Tue 17, 6pm</w:t>
      </w:r>
      <w:r w:rsidRPr="00CA2CD0">
        <w:rPr>
          <w:rFonts w:eastAsia="Century Gothic" w:cstheme="minorHAnsi"/>
          <w:sz w:val="36"/>
          <w:szCs w:val="36"/>
        </w:rPr>
        <w:br/>
        <w:t>Wed 18, 11 (BIB) &amp; 8.15pm</w:t>
      </w:r>
      <w:r w:rsidR="00B67743" w:rsidRPr="00CA2CD0">
        <w:rPr>
          <w:rFonts w:eastAsia="Century Gothic" w:cstheme="minorHAnsi"/>
          <w:sz w:val="36"/>
          <w:szCs w:val="36"/>
        </w:rPr>
        <w:t xml:space="preserve"> (Captioned)</w:t>
      </w:r>
      <w:r w:rsidRPr="00CA2CD0">
        <w:rPr>
          <w:rFonts w:eastAsia="Century Gothic" w:cstheme="minorHAnsi"/>
          <w:sz w:val="36"/>
          <w:szCs w:val="36"/>
        </w:rPr>
        <w:br/>
        <w:t>Thu 19, 8.15pm</w:t>
      </w:r>
    </w:p>
    <w:p w14:paraId="658A1EB7" w14:textId="634DACF2" w:rsidR="00F3761B" w:rsidRPr="00CA2CD0" w:rsidRDefault="00F3761B" w:rsidP="00F3761B">
      <w:pPr>
        <w:rPr>
          <w:rFonts w:eastAsia="Century Gothic" w:cstheme="minorHAnsi"/>
          <w:i/>
          <w:iCs/>
          <w:sz w:val="36"/>
          <w:szCs w:val="36"/>
        </w:rPr>
      </w:pPr>
      <w:r w:rsidRPr="00CA2CD0">
        <w:rPr>
          <w:rFonts w:eastAsia="Century Gothic" w:cstheme="minorHAnsi"/>
          <w:i/>
          <w:iCs/>
          <w:sz w:val="36"/>
          <w:szCs w:val="36"/>
        </w:rPr>
        <w:lastRenderedPageBreak/>
        <w:t>Dir. Julian Fellowes, UK, 2021, 125 mins. Cast. Maggie Smith, Michelle Dockery, Elizabeth McGovern, Hugh Bonneville, Dominic West.</w:t>
      </w:r>
    </w:p>
    <w:p w14:paraId="313FD9B7" w14:textId="07936D82" w:rsidR="00422A72" w:rsidRPr="00CA2CD0" w:rsidRDefault="00F3761B" w:rsidP="00F3761B">
      <w:pPr>
        <w:rPr>
          <w:rFonts w:eastAsia="Century Gothic" w:cstheme="minorHAnsi"/>
          <w:sz w:val="36"/>
          <w:szCs w:val="36"/>
        </w:rPr>
      </w:pPr>
      <w:r w:rsidRPr="00CA2CD0">
        <w:rPr>
          <w:rFonts w:eastAsia="Century Gothic" w:cstheme="minorHAnsi"/>
          <w:sz w:val="36"/>
          <w:szCs w:val="36"/>
        </w:rPr>
        <w:t>From award-winning creator Julian Fellowes comes the film the fans have been waiting for. The much-anticipated cinematic return of the Crawley family reunites the beloved cast as they go on a grand journey to the South of France to uncover the mystery of the Dowager Countess’ newly inherited villa.</w:t>
      </w:r>
    </w:p>
    <w:p w14:paraId="3DDCBCEA" w14:textId="77777777" w:rsidR="00F3761B" w:rsidRPr="00CA2CD0" w:rsidRDefault="00F3761B" w:rsidP="00F3761B">
      <w:pPr>
        <w:rPr>
          <w:rFonts w:eastAsia="Century Gothic" w:cstheme="minorHAnsi"/>
          <w:b/>
          <w:sz w:val="36"/>
          <w:szCs w:val="36"/>
        </w:rPr>
      </w:pPr>
    </w:p>
    <w:p w14:paraId="2747E5AA" w14:textId="713C0A4C" w:rsidR="00422A72" w:rsidRPr="00CA2CD0" w:rsidRDefault="00422A72" w:rsidP="00422A72">
      <w:pPr>
        <w:rPr>
          <w:rFonts w:eastAsia="Century Gothic" w:cstheme="minorHAnsi"/>
          <w:b/>
          <w:sz w:val="36"/>
          <w:szCs w:val="36"/>
        </w:rPr>
      </w:pPr>
      <w:r w:rsidRPr="00CA2CD0">
        <w:rPr>
          <w:rFonts w:eastAsia="Century Gothic" w:cstheme="minorHAnsi"/>
          <w:b/>
          <w:sz w:val="36"/>
          <w:szCs w:val="36"/>
        </w:rPr>
        <w:t>Playground (</w:t>
      </w:r>
      <w:r w:rsidR="00B0393C" w:rsidRPr="00CA2CD0">
        <w:rPr>
          <w:rFonts w:eastAsia="Century Gothic" w:cstheme="minorHAnsi"/>
          <w:b/>
          <w:sz w:val="36"/>
          <w:szCs w:val="36"/>
        </w:rPr>
        <w:t>15</w:t>
      </w:r>
      <w:r w:rsidRPr="00CA2CD0">
        <w:rPr>
          <w:rFonts w:eastAsia="Century Gothic" w:cstheme="minorHAnsi"/>
          <w:b/>
          <w:sz w:val="36"/>
          <w:szCs w:val="36"/>
        </w:rPr>
        <w:t>)</w:t>
      </w:r>
      <w:r w:rsidR="00275B34" w:rsidRPr="00CA2CD0">
        <w:rPr>
          <w:rFonts w:eastAsia="Century Gothic" w:cstheme="minorHAnsi"/>
          <w:b/>
          <w:sz w:val="36"/>
          <w:szCs w:val="36"/>
        </w:rPr>
        <w:t xml:space="preserve"> F-Rated</w:t>
      </w:r>
    </w:p>
    <w:p w14:paraId="73058B70" w14:textId="220C2CCB"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13 – Wednesday 18 May</w:t>
      </w:r>
    </w:p>
    <w:p w14:paraId="7DDEA8A1" w14:textId="3D367559"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13, 8.30pm</w:t>
      </w:r>
      <w:r w:rsidRPr="00CA2CD0">
        <w:rPr>
          <w:rFonts w:eastAsia="Century Gothic" w:cstheme="minorHAnsi"/>
          <w:bCs/>
          <w:sz w:val="36"/>
          <w:szCs w:val="36"/>
        </w:rPr>
        <w:br/>
        <w:t>Sat 14, 5.30pm</w:t>
      </w:r>
      <w:r w:rsidRPr="00CA2CD0">
        <w:rPr>
          <w:rFonts w:eastAsia="Century Gothic" w:cstheme="minorHAnsi"/>
          <w:bCs/>
          <w:sz w:val="36"/>
          <w:szCs w:val="36"/>
        </w:rPr>
        <w:br/>
        <w:t>Tue 17, 8.30pm</w:t>
      </w:r>
      <w:r w:rsidRPr="00CA2CD0">
        <w:rPr>
          <w:rFonts w:eastAsia="Century Gothic" w:cstheme="minorHAnsi"/>
          <w:bCs/>
          <w:sz w:val="36"/>
          <w:szCs w:val="36"/>
        </w:rPr>
        <w:br/>
        <w:t>Wed 18, 2.30pm &amp; 6pm</w:t>
      </w:r>
    </w:p>
    <w:p w14:paraId="6E6A18D0" w14:textId="27DF7130"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Laura </w:t>
      </w:r>
      <w:proofErr w:type="spellStart"/>
      <w:r w:rsidRPr="00CA2CD0">
        <w:rPr>
          <w:rFonts w:eastAsia="Century Gothic" w:cstheme="minorHAnsi"/>
          <w:i/>
          <w:iCs/>
          <w:sz w:val="36"/>
          <w:szCs w:val="36"/>
        </w:rPr>
        <w:t>Wandel</w:t>
      </w:r>
      <w:proofErr w:type="spellEnd"/>
      <w:r w:rsidRPr="00CA2CD0">
        <w:rPr>
          <w:rFonts w:eastAsia="Century Gothic" w:cstheme="minorHAnsi"/>
          <w:i/>
          <w:iCs/>
          <w:sz w:val="36"/>
          <w:szCs w:val="36"/>
        </w:rPr>
        <w:t xml:space="preserve">, Belgium, 2021, 72 mins, subtitled. Cast. Maya </w:t>
      </w:r>
      <w:proofErr w:type="spellStart"/>
      <w:r w:rsidRPr="00CA2CD0">
        <w:rPr>
          <w:rFonts w:eastAsia="Century Gothic" w:cstheme="minorHAnsi"/>
          <w:i/>
          <w:iCs/>
          <w:sz w:val="36"/>
          <w:szCs w:val="36"/>
        </w:rPr>
        <w:t>Vanderbeque</w:t>
      </w:r>
      <w:proofErr w:type="spellEnd"/>
      <w:r w:rsidRPr="00CA2CD0">
        <w:rPr>
          <w:rFonts w:eastAsia="Century Gothic" w:cstheme="minorHAnsi"/>
          <w:i/>
          <w:iCs/>
          <w:sz w:val="36"/>
          <w:szCs w:val="36"/>
        </w:rPr>
        <w:t xml:space="preserve">, Gunter </w:t>
      </w:r>
      <w:proofErr w:type="spellStart"/>
      <w:r w:rsidRPr="00CA2CD0">
        <w:rPr>
          <w:rFonts w:eastAsia="Century Gothic" w:cstheme="minorHAnsi"/>
          <w:i/>
          <w:iCs/>
          <w:sz w:val="36"/>
          <w:szCs w:val="36"/>
        </w:rPr>
        <w:t>Duret</w:t>
      </w:r>
      <w:proofErr w:type="spellEnd"/>
      <w:r w:rsidRPr="00CA2CD0">
        <w:rPr>
          <w:rFonts w:eastAsia="Century Gothic" w:cstheme="minorHAnsi"/>
          <w:i/>
          <w:iCs/>
          <w:sz w:val="36"/>
          <w:szCs w:val="36"/>
        </w:rPr>
        <w:t xml:space="preserve">, Karim </w:t>
      </w:r>
      <w:proofErr w:type="spellStart"/>
      <w:r w:rsidRPr="00CA2CD0">
        <w:rPr>
          <w:rFonts w:eastAsia="Century Gothic" w:cstheme="minorHAnsi"/>
          <w:i/>
          <w:iCs/>
          <w:sz w:val="36"/>
          <w:szCs w:val="36"/>
        </w:rPr>
        <w:t>Leklou</w:t>
      </w:r>
      <w:proofErr w:type="spellEnd"/>
      <w:r w:rsidRPr="00CA2CD0">
        <w:rPr>
          <w:rFonts w:eastAsia="Century Gothic" w:cstheme="minorHAnsi"/>
          <w:i/>
          <w:iCs/>
          <w:sz w:val="36"/>
          <w:szCs w:val="36"/>
        </w:rPr>
        <w:t xml:space="preserve">, Laura </w:t>
      </w:r>
      <w:proofErr w:type="spellStart"/>
      <w:r w:rsidRPr="00CA2CD0">
        <w:rPr>
          <w:rFonts w:eastAsia="Century Gothic" w:cstheme="minorHAnsi"/>
          <w:i/>
          <w:iCs/>
          <w:sz w:val="36"/>
          <w:szCs w:val="36"/>
        </w:rPr>
        <w:t>Verlinden</w:t>
      </w:r>
      <w:proofErr w:type="spellEnd"/>
      <w:r w:rsidRPr="00CA2CD0">
        <w:rPr>
          <w:rFonts w:eastAsia="Century Gothic" w:cstheme="minorHAnsi"/>
          <w:i/>
          <w:iCs/>
          <w:sz w:val="36"/>
          <w:szCs w:val="36"/>
        </w:rPr>
        <w:t>.</w:t>
      </w:r>
    </w:p>
    <w:p w14:paraId="7746D4B4" w14:textId="42060818"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Writer-director Laura </w:t>
      </w:r>
      <w:proofErr w:type="spellStart"/>
      <w:r w:rsidRPr="00CA2CD0">
        <w:rPr>
          <w:rFonts w:eastAsia="Century Gothic" w:cstheme="minorHAnsi"/>
          <w:sz w:val="36"/>
          <w:szCs w:val="36"/>
        </w:rPr>
        <w:t>Wandel’s</w:t>
      </w:r>
      <w:proofErr w:type="spellEnd"/>
      <w:r w:rsidRPr="00CA2CD0">
        <w:rPr>
          <w:rFonts w:eastAsia="Century Gothic" w:cstheme="minorHAnsi"/>
          <w:sz w:val="36"/>
          <w:szCs w:val="36"/>
        </w:rPr>
        <w:t xml:space="preserve"> extraordinary debut has won multiple awards including the Un Certain Regard FIPRESCI Prize at Cannes. Anxious seven-year-old Nora must go back to school despite longing to stay with her dad. But although Nora’s the one who purportedly needs looking after, she soon becomes responsible for her older brother, Abel, who’s being bullied by the other kids. Intimately immersing you in the lives of its brilliantly naturalistic young performers over its brief 72-minute runtime, this is bold, </w:t>
      </w:r>
      <w:proofErr w:type="gramStart"/>
      <w:r w:rsidRPr="00CA2CD0">
        <w:rPr>
          <w:rFonts w:eastAsia="Century Gothic" w:cstheme="minorHAnsi"/>
          <w:sz w:val="36"/>
          <w:szCs w:val="36"/>
        </w:rPr>
        <w:t>lucid</w:t>
      </w:r>
      <w:proofErr w:type="gramEnd"/>
      <w:r w:rsidRPr="00CA2CD0">
        <w:rPr>
          <w:rFonts w:eastAsia="Century Gothic" w:cstheme="minorHAnsi"/>
          <w:sz w:val="36"/>
          <w:szCs w:val="36"/>
        </w:rPr>
        <w:t xml:space="preserve"> and gripping calling card for </w:t>
      </w:r>
      <w:proofErr w:type="spellStart"/>
      <w:r w:rsidRPr="00CA2CD0">
        <w:rPr>
          <w:rFonts w:eastAsia="Century Gothic" w:cstheme="minorHAnsi"/>
          <w:sz w:val="36"/>
          <w:szCs w:val="36"/>
        </w:rPr>
        <w:t>Wandel</w:t>
      </w:r>
      <w:proofErr w:type="spellEnd"/>
      <w:r w:rsidRPr="00CA2CD0">
        <w:rPr>
          <w:rFonts w:eastAsia="Century Gothic" w:cstheme="minorHAnsi"/>
          <w:sz w:val="36"/>
          <w:szCs w:val="36"/>
        </w:rPr>
        <w:t>.</w:t>
      </w:r>
    </w:p>
    <w:p w14:paraId="7C714965" w14:textId="77777777" w:rsidR="00422A72" w:rsidRPr="00CA2CD0" w:rsidRDefault="00422A72" w:rsidP="00422A72">
      <w:pPr>
        <w:rPr>
          <w:rFonts w:eastAsia="Century Gothic" w:cstheme="minorHAnsi"/>
          <w:sz w:val="36"/>
          <w:szCs w:val="36"/>
        </w:rPr>
      </w:pPr>
    </w:p>
    <w:p w14:paraId="00321C28" w14:textId="77777777" w:rsidR="00CA2CD0" w:rsidRDefault="00CA2CD0">
      <w:pPr>
        <w:rPr>
          <w:rFonts w:eastAsia="Century Gothic" w:cstheme="minorHAnsi"/>
          <w:b/>
          <w:sz w:val="36"/>
          <w:szCs w:val="36"/>
        </w:rPr>
      </w:pPr>
      <w:r>
        <w:rPr>
          <w:rFonts w:eastAsia="Century Gothic" w:cstheme="minorHAnsi"/>
          <w:b/>
          <w:sz w:val="36"/>
          <w:szCs w:val="36"/>
        </w:rPr>
        <w:br w:type="page"/>
      </w:r>
    </w:p>
    <w:p w14:paraId="246A1677" w14:textId="6BC85A03" w:rsidR="00275B34" w:rsidRPr="00CA2CD0" w:rsidRDefault="00422A72" w:rsidP="00422A72">
      <w:pPr>
        <w:rPr>
          <w:rFonts w:eastAsia="Century Gothic" w:cstheme="minorHAnsi"/>
          <w:b/>
          <w:sz w:val="36"/>
          <w:szCs w:val="36"/>
        </w:rPr>
      </w:pPr>
      <w:r w:rsidRPr="00CA2CD0">
        <w:rPr>
          <w:rFonts w:eastAsia="Century Gothic" w:cstheme="minorHAnsi"/>
          <w:b/>
          <w:sz w:val="36"/>
          <w:szCs w:val="36"/>
        </w:rPr>
        <w:lastRenderedPageBreak/>
        <w:t>From the Box: Breaking the Mould</w:t>
      </w:r>
      <w:r w:rsidR="00275B34" w:rsidRPr="00CA2CD0">
        <w:rPr>
          <w:rFonts w:eastAsia="Century Gothic" w:cstheme="minorHAnsi"/>
          <w:b/>
          <w:sz w:val="36"/>
          <w:szCs w:val="36"/>
        </w:rPr>
        <w:t xml:space="preserve"> </w:t>
      </w:r>
    </w:p>
    <w:p w14:paraId="735AE204" w14:textId="7697461F" w:rsidR="00422A72" w:rsidRPr="00CA2CD0" w:rsidRDefault="00275B34" w:rsidP="00422A72">
      <w:pPr>
        <w:rPr>
          <w:rFonts w:eastAsia="Century Gothic" w:cstheme="minorHAnsi"/>
          <w:b/>
          <w:sz w:val="36"/>
          <w:szCs w:val="36"/>
        </w:rPr>
      </w:pPr>
      <w:r w:rsidRPr="00CA2CD0">
        <w:rPr>
          <w:rFonts w:eastAsia="Century Gothic" w:cstheme="minorHAnsi"/>
          <w:b/>
          <w:sz w:val="36"/>
          <w:szCs w:val="36"/>
        </w:rPr>
        <w:t>F-Rated</w:t>
      </w:r>
    </w:p>
    <w:p w14:paraId="5A6FAC94" w14:textId="3EE5DC52" w:rsidR="003D1110" w:rsidRPr="00CA2CD0" w:rsidRDefault="003D1110" w:rsidP="00422A72">
      <w:pPr>
        <w:rPr>
          <w:rFonts w:eastAsia="Century Gothic" w:cstheme="minorHAnsi"/>
          <w:b/>
          <w:sz w:val="36"/>
          <w:szCs w:val="36"/>
        </w:rPr>
      </w:pPr>
      <w:r w:rsidRPr="00CA2CD0">
        <w:rPr>
          <w:rFonts w:eastAsia="Century Gothic" w:cstheme="minorHAnsi"/>
          <w:b/>
          <w:sz w:val="36"/>
          <w:szCs w:val="36"/>
        </w:rPr>
        <w:t>Thursday 19 May</w:t>
      </w:r>
      <w:r w:rsidR="005F5F18" w:rsidRPr="00CA2CD0">
        <w:rPr>
          <w:rFonts w:eastAsia="Century Gothic" w:cstheme="minorHAnsi"/>
          <w:b/>
          <w:sz w:val="36"/>
          <w:szCs w:val="36"/>
        </w:rPr>
        <w:t>, 6pm</w:t>
      </w:r>
    </w:p>
    <w:p w14:paraId="04491B4A" w14:textId="77777777" w:rsidR="00275B34" w:rsidRPr="00CA2CD0" w:rsidRDefault="00275B34" w:rsidP="00275B34">
      <w:pPr>
        <w:rPr>
          <w:rFonts w:eastAsia="Century Gothic" w:cstheme="minorHAnsi"/>
          <w:sz w:val="36"/>
          <w:szCs w:val="36"/>
        </w:rPr>
      </w:pPr>
      <w:r w:rsidRPr="00CA2CD0">
        <w:rPr>
          <w:rFonts w:eastAsia="Century Gothic" w:cstheme="minorHAnsi"/>
          <w:sz w:val="36"/>
          <w:szCs w:val="36"/>
        </w:rPr>
        <w:t xml:space="preserve">Introduced by Stacey Anderson, Media Archivist at The Box, Plymouth and Anna </w:t>
      </w:r>
      <w:proofErr w:type="spellStart"/>
      <w:r w:rsidRPr="00CA2CD0">
        <w:rPr>
          <w:rFonts w:eastAsia="Century Gothic" w:cstheme="minorHAnsi"/>
          <w:sz w:val="36"/>
          <w:szCs w:val="36"/>
        </w:rPr>
        <w:t>Navas</w:t>
      </w:r>
      <w:proofErr w:type="spellEnd"/>
      <w:r w:rsidRPr="00CA2CD0">
        <w:rPr>
          <w:rFonts w:eastAsia="Century Gothic" w:cstheme="minorHAnsi"/>
          <w:sz w:val="36"/>
          <w:szCs w:val="36"/>
        </w:rPr>
        <w:t>, Director of PAC.</w:t>
      </w:r>
    </w:p>
    <w:p w14:paraId="7566EC5B" w14:textId="2AF23960" w:rsidR="003D1110" w:rsidRPr="00CA2CD0" w:rsidRDefault="00275B34" w:rsidP="00275B34">
      <w:pPr>
        <w:rPr>
          <w:rFonts w:eastAsia="Century Gothic" w:cstheme="minorHAnsi"/>
          <w:sz w:val="36"/>
          <w:szCs w:val="36"/>
        </w:rPr>
      </w:pPr>
      <w:r w:rsidRPr="00CA2CD0">
        <w:rPr>
          <w:rFonts w:eastAsia="Century Gothic" w:cstheme="minorHAnsi"/>
          <w:sz w:val="36"/>
          <w:szCs w:val="36"/>
        </w:rPr>
        <w:t>A selection of archive films from the collection at The Box, Plymouth to coincide with the current exhibition, Breaking the Mould: Sculpture by Women since 1945.</w:t>
      </w:r>
    </w:p>
    <w:p w14:paraId="298FEF9E" w14:textId="77777777" w:rsidR="00275B34" w:rsidRPr="00CA2CD0" w:rsidRDefault="00275B34" w:rsidP="00275B34">
      <w:pPr>
        <w:rPr>
          <w:rFonts w:eastAsia="Century Gothic" w:cstheme="minorHAnsi"/>
          <w:sz w:val="36"/>
          <w:szCs w:val="36"/>
        </w:rPr>
      </w:pPr>
    </w:p>
    <w:p w14:paraId="1302AD90" w14:textId="1C1FFF1A" w:rsidR="00422A72" w:rsidRPr="00CA2CD0" w:rsidRDefault="00422A72" w:rsidP="003D1110">
      <w:pPr>
        <w:tabs>
          <w:tab w:val="left" w:pos="2050"/>
        </w:tabs>
        <w:rPr>
          <w:rFonts w:eastAsia="Century Gothic" w:cstheme="minorHAnsi"/>
          <w:b/>
          <w:sz w:val="36"/>
          <w:szCs w:val="36"/>
        </w:rPr>
      </w:pPr>
      <w:r w:rsidRPr="00CA2CD0">
        <w:rPr>
          <w:rFonts w:eastAsia="Century Gothic" w:cstheme="minorHAnsi"/>
          <w:b/>
          <w:sz w:val="36"/>
          <w:szCs w:val="36"/>
        </w:rPr>
        <w:t>Happening (15)</w:t>
      </w:r>
      <w:r w:rsidR="00275B34" w:rsidRPr="00CA2CD0">
        <w:rPr>
          <w:rFonts w:eastAsia="Century Gothic" w:cstheme="minorHAnsi"/>
          <w:b/>
          <w:sz w:val="36"/>
          <w:szCs w:val="36"/>
        </w:rPr>
        <w:t xml:space="preserve"> F-Rated</w:t>
      </w:r>
      <w:r w:rsidR="003D1110" w:rsidRPr="00CA2CD0">
        <w:rPr>
          <w:rFonts w:eastAsia="Century Gothic" w:cstheme="minorHAnsi"/>
          <w:b/>
          <w:sz w:val="36"/>
          <w:szCs w:val="36"/>
        </w:rPr>
        <w:tab/>
      </w:r>
    </w:p>
    <w:p w14:paraId="6E347915" w14:textId="23E2F2BE" w:rsidR="003D1110" w:rsidRPr="00CA2CD0" w:rsidRDefault="003D1110" w:rsidP="003D1110">
      <w:pPr>
        <w:tabs>
          <w:tab w:val="left" w:pos="2050"/>
        </w:tabs>
        <w:rPr>
          <w:rFonts w:eastAsia="Century Gothic" w:cstheme="minorHAnsi"/>
          <w:b/>
          <w:sz w:val="36"/>
          <w:szCs w:val="36"/>
        </w:rPr>
      </w:pPr>
      <w:r w:rsidRPr="00CA2CD0">
        <w:rPr>
          <w:rFonts w:eastAsia="Century Gothic" w:cstheme="minorHAnsi"/>
          <w:b/>
          <w:sz w:val="36"/>
          <w:szCs w:val="36"/>
        </w:rPr>
        <w:t xml:space="preserve">Friday 20 – </w:t>
      </w:r>
      <w:r w:rsidR="0037708A" w:rsidRPr="00CA2CD0">
        <w:rPr>
          <w:rFonts w:eastAsia="Century Gothic" w:cstheme="minorHAnsi"/>
          <w:b/>
          <w:sz w:val="36"/>
          <w:szCs w:val="36"/>
        </w:rPr>
        <w:t>Thursday 26</w:t>
      </w:r>
      <w:r w:rsidRPr="00CA2CD0">
        <w:rPr>
          <w:rFonts w:eastAsia="Century Gothic" w:cstheme="minorHAnsi"/>
          <w:b/>
          <w:sz w:val="36"/>
          <w:szCs w:val="36"/>
        </w:rPr>
        <w:t xml:space="preserve"> May</w:t>
      </w:r>
    </w:p>
    <w:p w14:paraId="673EBBE1" w14:textId="155AE94F" w:rsidR="005F5F18" w:rsidRPr="00CA2CD0" w:rsidRDefault="005F5F18" w:rsidP="003D1110">
      <w:pPr>
        <w:tabs>
          <w:tab w:val="left" w:pos="2050"/>
        </w:tabs>
        <w:rPr>
          <w:rFonts w:eastAsia="Century Gothic" w:cstheme="minorHAnsi"/>
          <w:bCs/>
          <w:sz w:val="36"/>
          <w:szCs w:val="36"/>
        </w:rPr>
      </w:pPr>
      <w:r w:rsidRPr="00CA2CD0">
        <w:rPr>
          <w:rFonts w:eastAsia="Century Gothic" w:cstheme="minorHAnsi"/>
          <w:bCs/>
          <w:sz w:val="36"/>
          <w:szCs w:val="36"/>
        </w:rPr>
        <w:t>Fri 20, 6pm</w:t>
      </w:r>
      <w:r w:rsidRPr="00CA2CD0">
        <w:rPr>
          <w:rFonts w:eastAsia="Century Gothic" w:cstheme="minorHAnsi"/>
          <w:bCs/>
          <w:sz w:val="36"/>
          <w:szCs w:val="36"/>
        </w:rPr>
        <w:br/>
        <w:t>Sat 21, 2.30pm &amp; 8pm</w:t>
      </w:r>
      <w:r w:rsidRPr="00CA2CD0">
        <w:rPr>
          <w:rFonts w:eastAsia="Century Gothic" w:cstheme="minorHAnsi"/>
          <w:bCs/>
          <w:sz w:val="36"/>
          <w:szCs w:val="36"/>
        </w:rPr>
        <w:br/>
        <w:t>Tue 24, 6pm</w:t>
      </w:r>
      <w:r w:rsidRPr="00CA2CD0">
        <w:rPr>
          <w:rFonts w:eastAsia="Century Gothic" w:cstheme="minorHAnsi"/>
          <w:bCs/>
          <w:sz w:val="36"/>
          <w:szCs w:val="36"/>
        </w:rPr>
        <w:br/>
        <w:t>Wed 25, 8.30pm</w:t>
      </w:r>
      <w:r w:rsidR="0037708A" w:rsidRPr="00CA2CD0">
        <w:rPr>
          <w:rFonts w:eastAsia="Century Gothic" w:cstheme="minorHAnsi"/>
          <w:bCs/>
          <w:sz w:val="36"/>
          <w:szCs w:val="36"/>
        </w:rPr>
        <w:br/>
        <w:t>Thu 26, 6pm</w:t>
      </w:r>
    </w:p>
    <w:p w14:paraId="07018DCE" w14:textId="71648143" w:rsidR="00422A72" w:rsidRPr="00CA2CD0" w:rsidRDefault="00422A72" w:rsidP="00422A72">
      <w:pPr>
        <w:rPr>
          <w:rFonts w:eastAsia="Century Gothic" w:cstheme="minorHAnsi"/>
          <w:i/>
          <w:iCs/>
          <w:sz w:val="36"/>
          <w:szCs w:val="36"/>
          <w:lang w:val="fr-FR"/>
        </w:rPr>
      </w:pPr>
      <w:r w:rsidRPr="00CA2CD0">
        <w:rPr>
          <w:rFonts w:eastAsia="Century Gothic" w:cstheme="minorHAnsi"/>
          <w:i/>
          <w:iCs/>
          <w:sz w:val="36"/>
          <w:szCs w:val="36"/>
        </w:rPr>
        <w:t xml:space="preserve">Dir. Audrey Diwan, France, 2021, 99 mins, subtitled. Cast. </w:t>
      </w:r>
      <w:proofErr w:type="spellStart"/>
      <w:r w:rsidRPr="00CA2CD0">
        <w:rPr>
          <w:rFonts w:eastAsia="Century Gothic" w:cstheme="minorHAnsi"/>
          <w:i/>
          <w:iCs/>
          <w:sz w:val="36"/>
          <w:szCs w:val="36"/>
          <w:lang w:val="fr-FR"/>
        </w:rPr>
        <w:t>Anamaria</w:t>
      </w:r>
      <w:proofErr w:type="spellEnd"/>
      <w:r w:rsidRPr="00CA2CD0">
        <w:rPr>
          <w:rFonts w:eastAsia="Century Gothic" w:cstheme="minorHAnsi"/>
          <w:i/>
          <w:iCs/>
          <w:sz w:val="36"/>
          <w:szCs w:val="36"/>
          <w:lang w:val="fr-FR"/>
        </w:rPr>
        <w:t xml:space="preserve"> </w:t>
      </w:r>
      <w:proofErr w:type="spellStart"/>
      <w:r w:rsidRPr="00CA2CD0">
        <w:rPr>
          <w:rFonts w:eastAsia="Century Gothic" w:cstheme="minorHAnsi"/>
          <w:i/>
          <w:iCs/>
          <w:sz w:val="36"/>
          <w:szCs w:val="36"/>
          <w:lang w:val="fr-FR"/>
        </w:rPr>
        <w:t>Vartolomei</w:t>
      </w:r>
      <w:proofErr w:type="spellEnd"/>
      <w:r w:rsidRPr="00CA2CD0">
        <w:rPr>
          <w:rFonts w:eastAsia="Century Gothic" w:cstheme="minorHAnsi"/>
          <w:i/>
          <w:iCs/>
          <w:sz w:val="36"/>
          <w:szCs w:val="36"/>
          <w:lang w:val="fr-FR"/>
        </w:rPr>
        <w:t xml:space="preserve">, </w:t>
      </w:r>
      <w:proofErr w:type="spellStart"/>
      <w:r w:rsidRPr="00CA2CD0">
        <w:rPr>
          <w:rFonts w:eastAsia="Century Gothic" w:cstheme="minorHAnsi"/>
          <w:i/>
          <w:iCs/>
          <w:sz w:val="36"/>
          <w:szCs w:val="36"/>
          <w:lang w:val="fr-FR"/>
        </w:rPr>
        <w:t>Kacey</w:t>
      </w:r>
      <w:proofErr w:type="spellEnd"/>
      <w:r w:rsidRPr="00CA2CD0">
        <w:rPr>
          <w:rFonts w:eastAsia="Century Gothic" w:cstheme="minorHAnsi"/>
          <w:i/>
          <w:iCs/>
          <w:sz w:val="36"/>
          <w:szCs w:val="36"/>
          <w:lang w:val="fr-FR"/>
        </w:rPr>
        <w:t xml:space="preserve"> </w:t>
      </w:r>
      <w:proofErr w:type="spellStart"/>
      <w:r w:rsidRPr="00CA2CD0">
        <w:rPr>
          <w:rFonts w:eastAsia="Century Gothic" w:cstheme="minorHAnsi"/>
          <w:i/>
          <w:iCs/>
          <w:sz w:val="36"/>
          <w:szCs w:val="36"/>
          <w:lang w:val="fr-FR"/>
        </w:rPr>
        <w:t>Mottet</w:t>
      </w:r>
      <w:proofErr w:type="spellEnd"/>
      <w:r w:rsidRPr="00CA2CD0">
        <w:rPr>
          <w:rFonts w:eastAsia="Century Gothic" w:cstheme="minorHAnsi"/>
          <w:i/>
          <w:iCs/>
          <w:sz w:val="36"/>
          <w:szCs w:val="36"/>
          <w:lang w:val="fr-FR"/>
        </w:rPr>
        <w:t xml:space="preserve"> Klein, Sandrine Bonnaire, Louise Orry-</w:t>
      </w:r>
      <w:proofErr w:type="spellStart"/>
      <w:r w:rsidRPr="00CA2CD0">
        <w:rPr>
          <w:rFonts w:eastAsia="Century Gothic" w:cstheme="minorHAnsi"/>
          <w:i/>
          <w:iCs/>
          <w:sz w:val="36"/>
          <w:szCs w:val="36"/>
          <w:lang w:val="fr-FR"/>
        </w:rPr>
        <w:t>Diquero</w:t>
      </w:r>
      <w:proofErr w:type="spellEnd"/>
      <w:r w:rsidRPr="00CA2CD0">
        <w:rPr>
          <w:rFonts w:eastAsia="Century Gothic" w:cstheme="minorHAnsi"/>
          <w:i/>
          <w:iCs/>
          <w:sz w:val="36"/>
          <w:szCs w:val="36"/>
          <w:lang w:val="fr-FR"/>
        </w:rPr>
        <w:t>.</w:t>
      </w:r>
    </w:p>
    <w:p w14:paraId="61A9B98D" w14:textId="20477B84"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Audrey Diwan’s outstanding Venice Golden Lion winner could not be more timely or urgent. Based on Anne </w:t>
      </w:r>
      <w:proofErr w:type="spellStart"/>
      <w:r w:rsidRPr="00CA2CD0">
        <w:rPr>
          <w:rFonts w:eastAsia="Century Gothic" w:cstheme="minorHAnsi"/>
          <w:sz w:val="36"/>
          <w:szCs w:val="36"/>
        </w:rPr>
        <w:t>Ernaux’s</w:t>
      </w:r>
      <w:proofErr w:type="spellEnd"/>
      <w:r w:rsidRPr="00CA2CD0">
        <w:rPr>
          <w:rFonts w:eastAsia="Century Gothic" w:cstheme="minorHAnsi"/>
          <w:sz w:val="36"/>
          <w:szCs w:val="36"/>
        </w:rPr>
        <w:t xml:space="preserve"> memoir, it stars Anamaria </w:t>
      </w:r>
      <w:proofErr w:type="spellStart"/>
      <w:r w:rsidRPr="00CA2CD0">
        <w:rPr>
          <w:rFonts w:eastAsia="Century Gothic" w:cstheme="minorHAnsi"/>
          <w:sz w:val="36"/>
          <w:szCs w:val="36"/>
        </w:rPr>
        <w:t>Vartolomei</w:t>
      </w:r>
      <w:proofErr w:type="spellEnd"/>
      <w:r w:rsidRPr="00CA2CD0">
        <w:rPr>
          <w:rFonts w:eastAsia="Century Gothic" w:cstheme="minorHAnsi"/>
          <w:sz w:val="36"/>
          <w:szCs w:val="36"/>
        </w:rPr>
        <w:t xml:space="preserve"> as Anne, a French literature student at Angouleme University in the early 1960s. When she falls pregnant, her plans and hopes for the future are thrown into disarray. Abortion is illegal in France, and Anne considers pregnancy “that illness that turns French women into housewives”. Family and close friends are of little help and as the weeks pass Anne is faced with the awful prospect of having to take drastic action of her own.</w:t>
      </w:r>
    </w:p>
    <w:p w14:paraId="715A360A" w14:textId="77777777" w:rsidR="003D1110" w:rsidRPr="00CA2CD0" w:rsidRDefault="003D1110" w:rsidP="00422A72">
      <w:pPr>
        <w:rPr>
          <w:rFonts w:eastAsia="Century Gothic" w:cstheme="minorHAnsi"/>
          <w:sz w:val="36"/>
          <w:szCs w:val="36"/>
        </w:rPr>
      </w:pPr>
    </w:p>
    <w:p w14:paraId="47404C62" w14:textId="22F8D78B" w:rsidR="00422A72" w:rsidRPr="00CA2CD0" w:rsidRDefault="00422A72" w:rsidP="00422A72">
      <w:pPr>
        <w:rPr>
          <w:rFonts w:eastAsia="Century Gothic" w:cstheme="minorHAnsi"/>
          <w:b/>
          <w:sz w:val="36"/>
          <w:szCs w:val="36"/>
        </w:rPr>
      </w:pPr>
      <w:r w:rsidRPr="00CA2CD0">
        <w:rPr>
          <w:rFonts w:eastAsia="Century Gothic" w:cstheme="minorHAnsi"/>
          <w:b/>
          <w:sz w:val="36"/>
          <w:szCs w:val="36"/>
        </w:rPr>
        <w:t>True Things (15)</w:t>
      </w:r>
    </w:p>
    <w:p w14:paraId="3F71BC4C" w14:textId="4D9AE93B"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20 – Thursday 26 May</w:t>
      </w:r>
    </w:p>
    <w:p w14:paraId="4AF26BDA" w14:textId="7D3B7881"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20, 8.30pm</w:t>
      </w:r>
      <w:r w:rsidRPr="00CA2CD0">
        <w:rPr>
          <w:rFonts w:eastAsia="Century Gothic" w:cstheme="minorHAnsi"/>
          <w:bCs/>
          <w:sz w:val="36"/>
          <w:szCs w:val="36"/>
        </w:rPr>
        <w:br/>
        <w:t>Sat 21, 5.30pm</w:t>
      </w:r>
      <w:r w:rsidRPr="00CA2CD0">
        <w:rPr>
          <w:rFonts w:eastAsia="Century Gothic" w:cstheme="minorHAnsi"/>
          <w:bCs/>
          <w:sz w:val="36"/>
          <w:szCs w:val="36"/>
        </w:rPr>
        <w:br/>
        <w:t>Tue 24, 8.30pm</w:t>
      </w:r>
      <w:r w:rsidRPr="00CA2CD0">
        <w:rPr>
          <w:rFonts w:eastAsia="Century Gothic" w:cstheme="minorHAnsi"/>
          <w:bCs/>
          <w:sz w:val="36"/>
          <w:szCs w:val="36"/>
        </w:rPr>
        <w:br/>
        <w:t>Wed 25, 2.30pm &amp; 6pm</w:t>
      </w:r>
      <w:r w:rsidRPr="00CA2CD0">
        <w:rPr>
          <w:rFonts w:eastAsia="Century Gothic" w:cstheme="minorHAnsi"/>
          <w:bCs/>
          <w:sz w:val="36"/>
          <w:szCs w:val="36"/>
        </w:rPr>
        <w:br/>
        <w:t>Thu 26, 8.30pm</w:t>
      </w:r>
    </w:p>
    <w:p w14:paraId="2A9E741C" w14:textId="561488D5"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Harry </w:t>
      </w:r>
      <w:proofErr w:type="spellStart"/>
      <w:r w:rsidRPr="00CA2CD0">
        <w:rPr>
          <w:rFonts w:eastAsia="Century Gothic" w:cstheme="minorHAnsi"/>
          <w:i/>
          <w:iCs/>
          <w:sz w:val="36"/>
          <w:szCs w:val="36"/>
        </w:rPr>
        <w:t>Wotliff</w:t>
      </w:r>
      <w:proofErr w:type="spellEnd"/>
      <w:r w:rsidRPr="00CA2CD0">
        <w:rPr>
          <w:rFonts w:eastAsia="Century Gothic" w:cstheme="minorHAnsi"/>
          <w:i/>
          <w:iCs/>
          <w:sz w:val="36"/>
          <w:szCs w:val="36"/>
        </w:rPr>
        <w:t>. UK, 2021, 102 mins. Cast. Ruth Wilson, Tom Burke, Hailey Squires.</w:t>
      </w:r>
    </w:p>
    <w:p w14:paraId="1BD91890" w14:textId="77777777" w:rsidR="00422A72" w:rsidRPr="00CA2CD0" w:rsidRDefault="00422A72" w:rsidP="00422A72">
      <w:pPr>
        <w:rPr>
          <w:rFonts w:eastAsia="Century Gothic" w:cstheme="minorHAnsi"/>
          <w:sz w:val="36"/>
          <w:szCs w:val="36"/>
        </w:rPr>
      </w:pPr>
      <w:r w:rsidRPr="00CA2CD0">
        <w:rPr>
          <w:rFonts w:eastAsia="Century Gothic" w:cstheme="minorHAnsi"/>
          <w:sz w:val="36"/>
          <w:szCs w:val="36"/>
        </w:rPr>
        <w:t>Kate (Wilson) is living a dull life in a grim job in a drab seaside town, until one day a charismatic, swaggering stranger (Burke) arrives at her desk and entices her into a passionate sexual encounter. Awakened by this risky meeting, Kate finds herself inexplicably drawn to this mysterious new man, but where will her infatuation lead her? Deftly exploring the fine line between infatuation and obsession, and the destructive power dynamics of a toxic relationship this is a faithful adaptation of Deborah Kay Davies’ novel.</w:t>
      </w:r>
    </w:p>
    <w:p w14:paraId="728FFD3D" w14:textId="77777777" w:rsidR="00422A72" w:rsidRPr="00CA2CD0" w:rsidRDefault="00422A72" w:rsidP="00422A72">
      <w:pPr>
        <w:rPr>
          <w:rFonts w:eastAsia="Century Gothic" w:cstheme="minorHAnsi"/>
          <w:sz w:val="36"/>
          <w:szCs w:val="36"/>
        </w:rPr>
      </w:pPr>
    </w:p>
    <w:p w14:paraId="18F2FE74" w14:textId="19317090" w:rsidR="00422A72" w:rsidRPr="00CA2CD0" w:rsidRDefault="00422A72" w:rsidP="00422A72">
      <w:pPr>
        <w:rPr>
          <w:rFonts w:eastAsia="Century Gothic" w:cstheme="minorHAnsi"/>
          <w:b/>
          <w:sz w:val="36"/>
          <w:szCs w:val="36"/>
        </w:rPr>
      </w:pPr>
      <w:r w:rsidRPr="00CA2CD0">
        <w:rPr>
          <w:rFonts w:eastAsia="Century Gothic" w:cstheme="minorHAnsi"/>
          <w:b/>
          <w:sz w:val="36"/>
          <w:szCs w:val="36"/>
        </w:rPr>
        <w:t>Wild Men (15)</w:t>
      </w:r>
    </w:p>
    <w:p w14:paraId="18B81071" w14:textId="6D8AD7EF"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27 May – Thursday 2 June</w:t>
      </w:r>
    </w:p>
    <w:p w14:paraId="028ADB66" w14:textId="710D9D15" w:rsidR="005F5F18" w:rsidRPr="00CA2CD0" w:rsidRDefault="005F5F18" w:rsidP="00422A72">
      <w:pPr>
        <w:rPr>
          <w:rFonts w:eastAsia="Century Gothic" w:cstheme="minorHAnsi"/>
          <w:bCs/>
          <w:sz w:val="36"/>
          <w:szCs w:val="36"/>
        </w:rPr>
      </w:pPr>
      <w:r w:rsidRPr="00CA2CD0">
        <w:rPr>
          <w:rFonts w:eastAsia="Century Gothic" w:cstheme="minorHAnsi"/>
          <w:bCs/>
          <w:sz w:val="36"/>
          <w:szCs w:val="36"/>
        </w:rPr>
        <w:t>Fri 27, 6pm</w:t>
      </w:r>
      <w:r w:rsidRPr="00CA2CD0">
        <w:rPr>
          <w:rFonts w:eastAsia="Century Gothic" w:cstheme="minorHAnsi"/>
          <w:bCs/>
          <w:sz w:val="36"/>
          <w:szCs w:val="36"/>
        </w:rPr>
        <w:br/>
        <w:t>Sat 28, 2.30pm</w:t>
      </w:r>
      <w:r w:rsidR="004549E6" w:rsidRPr="00CA2CD0">
        <w:rPr>
          <w:rFonts w:eastAsia="Century Gothic" w:cstheme="minorHAnsi"/>
          <w:bCs/>
          <w:sz w:val="36"/>
          <w:szCs w:val="36"/>
        </w:rPr>
        <w:t xml:space="preserve"> &amp; 8pm</w:t>
      </w:r>
      <w:r w:rsidRPr="00CA2CD0">
        <w:rPr>
          <w:rFonts w:eastAsia="Century Gothic" w:cstheme="minorHAnsi"/>
          <w:bCs/>
          <w:sz w:val="36"/>
          <w:szCs w:val="36"/>
        </w:rPr>
        <w:br/>
        <w:t>Tue 31, 6pm</w:t>
      </w:r>
      <w:r w:rsidRPr="00CA2CD0">
        <w:rPr>
          <w:rFonts w:eastAsia="Century Gothic" w:cstheme="minorHAnsi"/>
          <w:bCs/>
          <w:sz w:val="36"/>
          <w:szCs w:val="36"/>
        </w:rPr>
        <w:br/>
        <w:t>Wed 1, 8.30pm</w:t>
      </w:r>
      <w:r w:rsidRPr="00CA2CD0">
        <w:rPr>
          <w:rFonts w:eastAsia="Century Gothic" w:cstheme="minorHAnsi"/>
          <w:bCs/>
          <w:sz w:val="36"/>
          <w:szCs w:val="36"/>
        </w:rPr>
        <w:br/>
        <w:t>Thu 2, 8.30pm</w:t>
      </w:r>
    </w:p>
    <w:p w14:paraId="6E2E63A6" w14:textId="59D50435"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Thomas </w:t>
      </w:r>
      <w:proofErr w:type="spellStart"/>
      <w:r w:rsidRPr="00CA2CD0">
        <w:rPr>
          <w:rFonts w:eastAsia="Century Gothic" w:cstheme="minorHAnsi"/>
          <w:i/>
          <w:iCs/>
          <w:sz w:val="36"/>
          <w:szCs w:val="36"/>
        </w:rPr>
        <w:t>Daneskov</w:t>
      </w:r>
      <w:proofErr w:type="spellEnd"/>
      <w:r w:rsidRPr="00CA2CD0">
        <w:rPr>
          <w:rFonts w:eastAsia="Century Gothic" w:cstheme="minorHAnsi"/>
          <w:i/>
          <w:iCs/>
          <w:sz w:val="36"/>
          <w:szCs w:val="36"/>
        </w:rPr>
        <w:t xml:space="preserve">, Denmark, 2021, 102 mins, subtitled. Cast. Rasmus </w:t>
      </w:r>
      <w:proofErr w:type="spellStart"/>
      <w:r w:rsidRPr="00CA2CD0">
        <w:rPr>
          <w:rFonts w:eastAsia="Century Gothic" w:cstheme="minorHAnsi"/>
          <w:i/>
          <w:iCs/>
          <w:sz w:val="36"/>
          <w:szCs w:val="36"/>
        </w:rPr>
        <w:t>Bjerg</w:t>
      </w:r>
      <w:proofErr w:type="spellEnd"/>
      <w:r w:rsidRPr="00CA2CD0">
        <w:rPr>
          <w:rFonts w:eastAsia="Century Gothic" w:cstheme="minorHAnsi"/>
          <w:i/>
          <w:iCs/>
          <w:sz w:val="36"/>
          <w:szCs w:val="36"/>
        </w:rPr>
        <w:t xml:space="preserve">, </w:t>
      </w:r>
      <w:proofErr w:type="spellStart"/>
      <w:r w:rsidRPr="00CA2CD0">
        <w:rPr>
          <w:rFonts w:eastAsia="Century Gothic" w:cstheme="minorHAnsi"/>
          <w:i/>
          <w:iCs/>
          <w:sz w:val="36"/>
          <w:szCs w:val="36"/>
        </w:rPr>
        <w:t>Zaki</w:t>
      </w:r>
      <w:proofErr w:type="spellEnd"/>
      <w:r w:rsidRPr="00CA2CD0">
        <w:rPr>
          <w:rFonts w:eastAsia="Century Gothic" w:cstheme="minorHAnsi"/>
          <w:i/>
          <w:iCs/>
          <w:sz w:val="36"/>
          <w:szCs w:val="36"/>
        </w:rPr>
        <w:t xml:space="preserve"> Youssef, Sofie </w:t>
      </w:r>
      <w:proofErr w:type="spellStart"/>
      <w:r w:rsidRPr="00CA2CD0">
        <w:rPr>
          <w:rFonts w:eastAsia="Century Gothic" w:cstheme="minorHAnsi"/>
          <w:i/>
          <w:iCs/>
          <w:sz w:val="36"/>
          <w:szCs w:val="36"/>
        </w:rPr>
        <w:t>Grabol</w:t>
      </w:r>
      <w:proofErr w:type="spellEnd"/>
      <w:r w:rsidRPr="00CA2CD0">
        <w:rPr>
          <w:rFonts w:eastAsia="Century Gothic" w:cstheme="minorHAnsi"/>
          <w:i/>
          <w:iCs/>
          <w:sz w:val="36"/>
          <w:szCs w:val="36"/>
        </w:rPr>
        <w:t xml:space="preserve">, Bjorn </w:t>
      </w:r>
      <w:proofErr w:type="spellStart"/>
      <w:r w:rsidRPr="00CA2CD0">
        <w:rPr>
          <w:rFonts w:eastAsia="Century Gothic" w:cstheme="minorHAnsi"/>
          <w:i/>
          <w:iCs/>
          <w:sz w:val="36"/>
          <w:szCs w:val="36"/>
        </w:rPr>
        <w:t>Sundquist</w:t>
      </w:r>
      <w:proofErr w:type="spellEnd"/>
      <w:r w:rsidRPr="00CA2CD0">
        <w:rPr>
          <w:rFonts w:eastAsia="Century Gothic" w:cstheme="minorHAnsi"/>
          <w:i/>
          <w:iCs/>
          <w:sz w:val="36"/>
          <w:szCs w:val="36"/>
        </w:rPr>
        <w:t>.</w:t>
      </w:r>
    </w:p>
    <w:p w14:paraId="04B1CE12" w14:textId="5C0F4FBA" w:rsidR="00422A72" w:rsidRPr="00CA2CD0" w:rsidRDefault="00422A72" w:rsidP="00422A72">
      <w:pPr>
        <w:rPr>
          <w:rFonts w:eastAsia="Century Gothic" w:cstheme="minorHAnsi"/>
          <w:sz w:val="36"/>
          <w:szCs w:val="36"/>
        </w:rPr>
      </w:pPr>
      <w:r w:rsidRPr="00CA2CD0">
        <w:rPr>
          <w:rFonts w:eastAsia="Century Gothic" w:cstheme="minorHAnsi"/>
          <w:sz w:val="36"/>
          <w:szCs w:val="36"/>
        </w:rPr>
        <w:lastRenderedPageBreak/>
        <w:t xml:space="preserve">In a desperate attempt to cure his midlife crisis, Martin has fled his family to live high up in the Norwegian mountains. Hunting and gathering like his ancestors did thousands of years ago before supermarkets and smartphones ruined everything (though he still uses both). But Martin’s self-actualisation project is turned upside down when he meets Musa, a drug runner, lost deep in the woods, injured and bleeding after a car accident. The odd couple must join forces, as they are chased through the wilderness by the local chief of police, Musa’s </w:t>
      </w:r>
      <w:proofErr w:type="gramStart"/>
      <w:r w:rsidRPr="00CA2CD0">
        <w:rPr>
          <w:rFonts w:eastAsia="Century Gothic" w:cstheme="minorHAnsi"/>
          <w:sz w:val="36"/>
          <w:szCs w:val="36"/>
        </w:rPr>
        <w:t>rivals</w:t>
      </w:r>
      <w:proofErr w:type="gramEnd"/>
      <w:r w:rsidRPr="00CA2CD0">
        <w:rPr>
          <w:rFonts w:eastAsia="Century Gothic" w:cstheme="minorHAnsi"/>
          <w:sz w:val="36"/>
          <w:szCs w:val="36"/>
        </w:rPr>
        <w:t xml:space="preserve"> and Martin’s rather irritated wife. A sharply observed, drolly amusing comedy of errors with a madcap narrative, blending deadpan wit and outbursts of violence to great effect.</w:t>
      </w:r>
    </w:p>
    <w:p w14:paraId="527270AE" w14:textId="77777777" w:rsidR="00422A72" w:rsidRPr="00CA2CD0" w:rsidRDefault="00422A72" w:rsidP="00422A72">
      <w:pPr>
        <w:rPr>
          <w:rFonts w:eastAsia="Century Gothic" w:cstheme="minorHAnsi"/>
          <w:sz w:val="36"/>
          <w:szCs w:val="36"/>
        </w:rPr>
      </w:pPr>
    </w:p>
    <w:p w14:paraId="43ADC5A1" w14:textId="54C19298" w:rsidR="00275B34" w:rsidRPr="00CA2CD0" w:rsidRDefault="00275B34" w:rsidP="00275B34">
      <w:pPr>
        <w:rPr>
          <w:rFonts w:eastAsia="Century Gothic" w:cstheme="minorHAnsi"/>
          <w:b/>
          <w:sz w:val="36"/>
          <w:szCs w:val="36"/>
        </w:rPr>
      </w:pPr>
      <w:r w:rsidRPr="00CA2CD0">
        <w:rPr>
          <w:rFonts w:eastAsia="Century Gothic" w:cstheme="minorHAnsi"/>
          <w:b/>
          <w:sz w:val="36"/>
          <w:szCs w:val="36"/>
        </w:rPr>
        <w:t>Three Floors (18)</w:t>
      </w:r>
    </w:p>
    <w:p w14:paraId="2121B1A7" w14:textId="7D109536" w:rsidR="00B57B05" w:rsidRPr="00CA2CD0" w:rsidRDefault="00B57B05" w:rsidP="00275B34">
      <w:pPr>
        <w:rPr>
          <w:rFonts w:eastAsia="Century Gothic" w:cstheme="minorHAnsi"/>
          <w:b/>
          <w:sz w:val="36"/>
          <w:szCs w:val="36"/>
        </w:rPr>
      </w:pPr>
      <w:r w:rsidRPr="00CA2CD0">
        <w:rPr>
          <w:rFonts w:eastAsia="Century Gothic" w:cstheme="minorHAnsi"/>
          <w:b/>
          <w:sz w:val="36"/>
          <w:szCs w:val="36"/>
        </w:rPr>
        <w:t>Friday 27 May – Wednesday 1 June</w:t>
      </w:r>
    </w:p>
    <w:p w14:paraId="0039227F" w14:textId="4B56E9D9" w:rsidR="00B57B05" w:rsidRPr="00CA2CD0" w:rsidRDefault="00B57B05" w:rsidP="00275B34">
      <w:pPr>
        <w:rPr>
          <w:rFonts w:eastAsia="Century Gothic" w:cstheme="minorHAnsi"/>
          <w:bCs/>
          <w:sz w:val="36"/>
          <w:szCs w:val="36"/>
        </w:rPr>
      </w:pPr>
      <w:r w:rsidRPr="00CA2CD0">
        <w:rPr>
          <w:rFonts w:eastAsia="Century Gothic" w:cstheme="minorHAnsi"/>
          <w:bCs/>
          <w:sz w:val="36"/>
          <w:szCs w:val="36"/>
        </w:rPr>
        <w:t>Fri 27, 8.30pm</w:t>
      </w:r>
      <w:r w:rsidRPr="00CA2CD0">
        <w:rPr>
          <w:rFonts w:eastAsia="Century Gothic" w:cstheme="minorHAnsi"/>
          <w:bCs/>
          <w:sz w:val="36"/>
          <w:szCs w:val="36"/>
        </w:rPr>
        <w:br/>
        <w:t>Sat 28, 5.30pm</w:t>
      </w:r>
      <w:r w:rsidRPr="00CA2CD0">
        <w:rPr>
          <w:rFonts w:eastAsia="Century Gothic" w:cstheme="minorHAnsi"/>
          <w:bCs/>
          <w:sz w:val="36"/>
          <w:szCs w:val="36"/>
        </w:rPr>
        <w:br/>
        <w:t>Tue 31, 8.30pm</w:t>
      </w:r>
      <w:r w:rsidRPr="00CA2CD0">
        <w:rPr>
          <w:rFonts w:eastAsia="Century Gothic" w:cstheme="minorHAnsi"/>
          <w:bCs/>
          <w:sz w:val="36"/>
          <w:szCs w:val="36"/>
        </w:rPr>
        <w:br/>
        <w:t>Wed 1, 2.30pm &amp; 6pm</w:t>
      </w:r>
    </w:p>
    <w:p w14:paraId="5C4B9548" w14:textId="274EE9FC" w:rsidR="00275B34" w:rsidRPr="00CA2CD0" w:rsidRDefault="00275B34" w:rsidP="00275B34">
      <w:pPr>
        <w:rPr>
          <w:rFonts w:eastAsia="Century Gothic" w:cstheme="minorHAnsi"/>
          <w:bCs/>
          <w:i/>
          <w:iCs/>
          <w:sz w:val="36"/>
          <w:szCs w:val="36"/>
        </w:rPr>
      </w:pPr>
      <w:r w:rsidRPr="00CA2CD0">
        <w:rPr>
          <w:rFonts w:eastAsia="Century Gothic" w:cstheme="minorHAnsi"/>
          <w:bCs/>
          <w:i/>
          <w:iCs/>
          <w:sz w:val="36"/>
          <w:szCs w:val="36"/>
        </w:rPr>
        <w:t xml:space="preserve">Dir. </w:t>
      </w:r>
      <w:proofErr w:type="spellStart"/>
      <w:r w:rsidRPr="00CA2CD0">
        <w:rPr>
          <w:rFonts w:eastAsia="Century Gothic" w:cstheme="minorHAnsi"/>
          <w:bCs/>
          <w:i/>
          <w:iCs/>
          <w:sz w:val="36"/>
          <w:szCs w:val="36"/>
        </w:rPr>
        <w:t>Nanni</w:t>
      </w:r>
      <w:proofErr w:type="spellEnd"/>
      <w:r w:rsidRPr="00CA2CD0">
        <w:rPr>
          <w:rFonts w:eastAsia="Century Gothic" w:cstheme="minorHAnsi"/>
          <w:bCs/>
          <w:i/>
          <w:iCs/>
          <w:sz w:val="36"/>
          <w:szCs w:val="36"/>
        </w:rPr>
        <w:t xml:space="preserve"> Moretti, Italy, 2021, 120 mins, subtitled. Cast. Riccardo </w:t>
      </w:r>
      <w:proofErr w:type="spellStart"/>
      <w:r w:rsidRPr="00CA2CD0">
        <w:rPr>
          <w:rFonts w:eastAsia="Century Gothic" w:cstheme="minorHAnsi"/>
          <w:bCs/>
          <w:i/>
          <w:iCs/>
          <w:sz w:val="36"/>
          <w:szCs w:val="36"/>
        </w:rPr>
        <w:t>Scamarcio</w:t>
      </w:r>
      <w:proofErr w:type="spellEnd"/>
      <w:r w:rsidRPr="00CA2CD0">
        <w:rPr>
          <w:rFonts w:eastAsia="Century Gothic" w:cstheme="minorHAnsi"/>
          <w:bCs/>
          <w:i/>
          <w:iCs/>
          <w:sz w:val="36"/>
          <w:szCs w:val="36"/>
        </w:rPr>
        <w:t xml:space="preserve">, Margherita Buy, Alba </w:t>
      </w:r>
      <w:proofErr w:type="spellStart"/>
      <w:r w:rsidRPr="00CA2CD0">
        <w:rPr>
          <w:rFonts w:eastAsia="Century Gothic" w:cstheme="minorHAnsi"/>
          <w:bCs/>
          <w:i/>
          <w:iCs/>
          <w:sz w:val="36"/>
          <w:szCs w:val="36"/>
        </w:rPr>
        <w:t>Rohrwacher</w:t>
      </w:r>
      <w:proofErr w:type="spellEnd"/>
      <w:r w:rsidRPr="00CA2CD0">
        <w:rPr>
          <w:rFonts w:eastAsia="Century Gothic" w:cstheme="minorHAnsi"/>
          <w:bCs/>
          <w:i/>
          <w:iCs/>
          <w:sz w:val="36"/>
          <w:szCs w:val="36"/>
        </w:rPr>
        <w:t>.</w:t>
      </w:r>
    </w:p>
    <w:p w14:paraId="08B9C416" w14:textId="68594E02" w:rsidR="00422A72" w:rsidRPr="00CA2CD0" w:rsidRDefault="00275B34" w:rsidP="00275B34">
      <w:pPr>
        <w:rPr>
          <w:rFonts w:eastAsia="Century Gothic" w:cstheme="minorHAnsi"/>
          <w:bCs/>
          <w:sz w:val="36"/>
          <w:szCs w:val="36"/>
        </w:rPr>
      </w:pPr>
      <w:r w:rsidRPr="00CA2CD0">
        <w:rPr>
          <w:rFonts w:eastAsia="Century Gothic" w:cstheme="minorHAnsi"/>
          <w:bCs/>
          <w:sz w:val="36"/>
          <w:szCs w:val="36"/>
        </w:rPr>
        <w:t xml:space="preserve">Three Floors follows the relationships of three families living in the same Roman three-story building. Over a </w:t>
      </w:r>
      <w:proofErr w:type="gramStart"/>
      <w:r w:rsidRPr="00CA2CD0">
        <w:rPr>
          <w:rFonts w:eastAsia="Century Gothic" w:cstheme="minorHAnsi"/>
          <w:bCs/>
          <w:sz w:val="36"/>
          <w:szCs w:val="36"/>
        </w:rPr>
        <w:t>ten year</w:t>
      </w:r>
      <w:proofErr w:type="gramEnd"/>
      <w:r w:rsidRPr="00CA2CD0">
        <w:rPr>
          <w:rFonts w:eastAsia="Century Gothic" w:cstheme="minorHAnsi"/>
          <w:bCs/>
          <w:sz w:val="36"/>
          <w:szCs w:val="36"/>
        </w:rPr>
        <w:t xml:space="preserve"> period, life forces the characters to deal with conflicts that affect the relationships between siblings, parents and children, husbands and wives. The choices each of them makes reflect universal moral issues and have repercussions on their lives. Filled with twists and surprises this drama from one of Italy’s finest is lively and heartfelt throughout and received an eleven-minute round of applause at Cannes.</w:t>
      </w:r>
    </w:p>
    <w:p w14:paraId="451290F2" w14:textId="77777777" w:rsidR="00275B34" w:rsidRPr="00CA2CD0" w:rsidRDefault="00275B34" w:rsidP="00275B34">
      <w:pPr>
        <w:rPr>
          <w:rFonts w:eastAsia="Century Gothic" w:cstheme="minorHAnsi"/>
          <w:sz w:val="36"/>
          <w:szCs w:val="36"/>
        </w:rPr>
      </w:pPr>
    </w:p>
    <w:p w14:paraId="249CDD8B" w14:textId="6BA11686" w:rsidR="00422A72" w:rsidRPr="00CA2CD0" w:rsidRDefault="00422A72" w:rsidP="00422A72">
      <w:pPr>
        <w:rPr>
          <w:rFonts w:eastAsia="Century Gothic" w:cstheme="minorHAnsi"/>
          <w:b/>
          <w:sz w:val="36"/>
          <w:szCs w:val="36"/>
        </w:rPr>
      </w:pPr>
      <w:r w:rsidRPr="00CA2CD0">
        <w:rPr>
          <w:rFonts w:eastAsia="Century Gothic" w:cstheme="minorHAnsi"/>
          <w:b/>
          <w:sz w:val="36"/>
          <w:szCs w:val="36"/>
        </w:rPr>
        <w:lastRenderedPageBreak/>
        <w:t>Give It a Go: Marine Park Swimming Film Event</w:t>
      </w:r>
    </w:p>
    <w:p w14:paraId="1DEA004D" w14:textId="51A78A19" w:rsidR="003D1110" w:rsidRPr="00CA2CD0" w:rsidRDefault="003D1110" w:rsidP="00422A72">
      <w:pPr>
        <w:rPr>
          <w:rFonts w:eastAsia="Century Gothic" w:cstheme="minorHAnsi"/>
          <w:b/>
          <w:sz w:val="36"/>
          <w:szCs w:val="36"/>
        </w:rPr>
      </w:pPr>
      <w:r w:rsidRPr="00CA2CD0">
        <w:rPr>
          <w:rFonts w:eastAsia="Century Gothic" w:cstheme="minorHAnsi"/>
          <w:b/>
          <w:sz w:val="36"/>
          <w:szCs w:val="36"/>
        </w:rPr>
        <w:t>Thursday 2 June</w:t>
      </w:r>
      <w:r w:rsidR="00B57B05" w:rsidRPr="00CA2CD0">
        <w:rPr>
          <w:rFonts w:eastAsia="Century Gothic" w:cstheme="minorHAnsi"/>
          <w:b/>
          <w:sz w:val="36"/>
          <w:szCs w:val="36"/>
        </w:rPr>
        <w:t>, 6pm</w:t>
      </w:r>
    </w:p>
    <w:p w14:paraId="0CCD0375" w14:textId="1DC17906" w:rsidR="00422A72" w:rsidRPr="00CA2CD0" w:rsidRDefault="00275B34" w:rsidP="00422A72">
      <w:pPr>
        <w:rPr>
          <w:rFonts w:eastAsia="Century Gothic" w:cstheme="minorHAnsi"/>
          <w:sz w:val="36"/>
          <w:szCs w:val="36"/>
        </w:rPr>
      </w:pPr>
      <w:r w:rsidRPr="00CA2CD0">
        <w:rPr>
          <w:rFonts w:eastAsia="Century Gothic" w:cstheme="minorHAnsi"/>
          <w:sz w:val="36"/>
          <w:szCs w:val="36"/>
        </w:rPr>
        <w:t>Further details of this screening will be announced later in April. Please see the Plymouth Arts Cinema website for more details.</w:t>
      </w:r>
    </w:p>
    <w:p w14:paraId="224CAD27" w14:textId="77777777" w:rsidR="00275B34" w:rsidRPr="00CA2CD0" w:rsidRDefault="00275B34" w:rsidP="00422A72">
      <w:pPr>
        <w:rPr>
          <w:rFonts w:eastAsia="Century Gothic" w:cstheme="minorHAnsi"/>
          <w:sz w:val="36"/>
          <w:szCs w:val="36"/>
        </w:rPr>
      </w:pPr>
    </w:p>
    <w:p w14:paraId="63046362" w14:textId="6619D1FC" w:rsidR="00422A72" w:rsidRPr="00CA2CD0" w:rsidRDefault="00422A72" w:rsidP="00422A72">
      <w:pPr>
        <w:rPr>
          <w:rFonts w:eastAsia="Century Gothic" w:cstheme="minorHAnsi"/>
          <w:b/>
          <w:sz w:val="36"/>
          <w:szCs w:val="36"/>
        </w:rPr>
      </w:pPr>
      <w:r w:rsidRPr="00CA2CD0">
        <w:rPr>
          <w:rFonts w:eastAsia="Century Gothic" w:cstheme="minorHAnsi"/>
          <w:b/>
          <w:sz w:val="36"/>
          <w:szCs w:val="36"/>
        </w:rPr>
        <w:t>The Innocents (tbc)</w:t>
      </w:r>
      <w:r w:rsidR="004A2924" w:rsidRPr="00CA2CD0">
        <w:rPr>
          <w:rFonts w:eastAsia="Century Gothic" w:cstheme="minorHAnsi"/>
          <w:b/>
          <w:sz w:val="36"/>
          <w:szCs w:val="36"/>
        </w:rPr>
        <w:br/>
        <w:t>Programmer’s Pick</w:t>
      </w:r>
    </w:p>
    <w:p w14:paraId="1F61C036" w14:textId="1AE5C1D6"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3 – Thursday 9 June</w:t>
      </w:r>
    </w:p>
    <w:p w14:paraId="7B49E48A" w14:textId="7C08964B" w:rsidR="00FF1609" w:rsidRPr="00CA2CD0" w:rsidRDefault="00FF1609" w:rsidP="00422A72">
      <w:pPr>
        <w:rPr>
          <w:rFonts w:eastAsia="Century Gothic" w:cstheme="minorHAnsi"/>
          <w:bCs/>
          <w:sz w:val="36"/>
          <w:szCs w:val="36"/>
        </w:rPr>
      </w:pPr>
      <w:r w:rsidRPr="00CA2CD0">
        <w:rPr>
          <w:rFonts w:eastAsia="Century Gothic" w:cstheme="minorHAnsi"/>
          <w:bCs/>
          <w:sz w:val="36"/>
          <w:szCs w:val="36"/>
        </w:rPr>
        <w:t>Fri 3, 5.45pm</w:t>
      </w:r>
      <w:r w:rsidRPr="00CA2CD0">
        <w:rPr>
          <w:rFonts w:eastAsia="Century Gothic" w:cstheme="minorHAnsi"/>
          <w:bCs/>
          <w:sz w:val="36"/>
          <w:szCs w:val="36"/>
        </w:rPr>
        <w:br/>
        <w:t>Sat 4, 2.30pm &amp; 8pm</w:t>
      </w:r>
      <w:r w:rsidRPr="00CA2CD0">
        <w:rPr>
          <w:rFonts w:eastAsia="Century Gothic" w:cstheme="minorHAnsi"/>
          <w:bCs/>
          <w:sz w:val="36"/>
          <w:szCs w:val="36"/>
        </w:rPr>
        <w:br/>
        <w:t>Tue 7, 5.45pm</w:t>
      </w:r>
      <w:r w:rsidRPr="00CA2CD0">
        <w:rPr>
          <w:rFonts w:eastAsia="Century Gothic" w:cstheme="minorHAnsi"/>
          <w:bCs/>
          <w:sz w:val="36"/>
          <w:szCs w:val="36"/>
        </w:rPr>
        <w:br/>
        <w:t>Wed 8, 8.30pm</w:t>
      </w:r>
      <w:r w:rsidRPr="00CA2CD0">
        <w:rPr>
          <w:rFonts w:eastAsia="Century Gothic" w:cstheme="minorHAnsi"/>
          <w:bCs/>
          <w:sz w:val="36"/>
          <w:szCs w:val="36"/>
        </w:rPr>
        <w:br/>
        <w:t>Thu 9, 5.45pm</w:t>
      </w:r>
    </w:p>
    <w:p w14:paraId="67418F94" w14:textId="1740B74E"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w:t>
      </w:r>
      <w:proofErr w:type="spellStart"/>
      <w:r w:rsidRPr="00CA2CD0">
        <w:rPr>
          <w:rFonts w:eastAsia="Century Gothic" w:cstheme="minorHAnsi"/>
          <w:i/>
          <w:iCs/>
          <w:sz w:val="36"/>
          <w:szCs w:val="36"/>
        </w:rPr>
        <w:t>Eskil</w:t>
      </w:r>
      <w:proofErr w:type="spellEnd"/>
      <w:r w:rsidRPr="00CA2CD0">
        <w:rPr>
          <w:rFonts w:eastAsia="Century Gothic" w:cstheme="minorHAnsi"/>
          <w:i/>
          <w:iCs/>
          <w:sz w:val="36"/>
          <w:szCs w:val="36"/>
        </w:rPr>
        <w:t xml:space="preserve"> Vogt, Norway, 2021, 117 mins, subtitled. Cast. </w:t>
      </w:r>
      <w:proofErr w:type="spellStart"/>
      <w:r w:rsidRPr="00CA2CD0">
        <w:rPr>
          <w:rFonts w:eastAsia="Century Gothic" w:cstheme="minorHAnsi"/>
          <w:i/>
          <w:iCs/>
          <w:sz w:val="36"/>
          <w:szCs w:val="36"/>
        </w:rPr>
        <w:t>Rakel</w:t>
      </w:r>
      <w:proofErr w:type="spellEnd"/>
      <w:r w:rsidRPr="00CA2CD0">
        <w:rPr>
          <w:rFonts w:eastAsia="Century Gothic" w:cstheme="minorHAnsi"/>
          <w:i/>
          <w:iCs/>
          <w:sz w:val="36"/>
          <w:szCs w:val="36"/>
        </w:rPr>
        <w:t xml:space="preserve"> Lenora </w:t>
      </w:r>
      <w:proofErr w:type="spellStart"/>
      <w:r w:rsidRPr="00CA2CD0">
        <w:rPr>
          <w:rFonts w:eastAsia="Century Gothic" w:cstheme="minorHAnsi"/>
          <w:i/>
          <w:iCs/>
          <w:sz w:val="36"/>
          <w:szCs w:val="36"/>
        </w:rPr>
        <w:t>Flottum</w:t>
      </w:r>
      <w:proofErr w:type="spellEnd"/>
      <w:r w:rsidRPr="00CA2CD0">
        <w:rPr>
          <w:rFonts w:eastAsia="Century Gothic" w:cstheme="minorHAnsi"/>
          <w:i/>
          <w:iCs/>
          <w:sz w:val="36"/>
          <w:szCs w:val="36"/>
        </w:rPr>
        <w:t xml:space="preserve">, Alva </w:t>
      </w:r>
      <w:proofErr w:type="spellStart"/>
      <w:r w:rsidRPr="00CA2CD0">
        <w:rPr>
          <w:rFonts w:eastAsia="Century Gothic" w:cstheme="minorHAnsi"/>
          <w:i/>
          <w:iCs/>
          <w:sz w:val="36"/>
          <w:szCs w:val="36"/>
        </w:rPr>
        <w:t>Brynsmo</w:t>
      </w:r>
      <w:proofErr w:type="spellEnd"/>
      <w:r w:rsidRPr="00CA2CD0">
        <w:rPr>
          <w:rFonts w:eastAsia="Century Gothic" w:cstheme="minorHAnsi"/>
          <w:i/>
          <w:iCs/>
          <w:sz w:val="36"/>
          <w:szCs w:val="36"/>
        </w:rPr>
        <w:t xml:space="preserve"> Ramstad, Sam Ashraf.</w:t>
      </w:r>
    </w:p>
    <w:p w14:paraId="592E010C" w14:textId="77777777" w:rsidR="00422A72" w:rsidRPr="00CA2CD0" w:rsidRDefault="00422A72" w:rsidP="00422A72">
      <w:pPr>
        <w:rPr>
          <w:rFonts w:eastAsia="Century Gothic" w:cstheme="minorHAnsi"/>
          <w:sz w:val="36"/>
          <w:szCs w:val="36"/>
        </w:rPr>
      </w:pPr>
      <w:r w:rsidRPr="00CA2CD0">
        <w:rPr>
          <w:rFonts w:eastAsia="Century Gothic" w:cstheme="minorHAnsi"/>
          <w:sz w:val="36"/>
          <w:szCs w:val="36"/>
        </w:rPr>
        <w:t>During a bright Norwegian summer at a nondescript housing complex, a group of young children become friends while playing in the communal playground. Nine-year-old Ida is delighted when Ben demonstrates his powers of telekinesis. Another girl, Aisha, can read minds. Soon the three of them are honing their supernatural skills, becoming more powerful as their play takes a malevolent turn.</w:t>
      </w:r>
    </w:p>
    <w:p w14:paraId="54EB12DC" w14:textId="2F0F7C3D"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Creepy, atmospheric and with superb performances from the young cast, </w:t>
      </w:r>
      <w:r w:rsidRPr="00CA2CD0">
        <w:rPr>
          <w:rFonts w:eastAsia="Century Gothic" w:cstheme="minorHAnsi"/>
          <w:i/>
          <w:sz w:val="36"/>
          <w:szCs w:val="36"/>
        </w:rPr>
        <w:t>The Innocents</w:t>
      </w:r>
      <w:r w:rsidRPr="00CA2CD0">
        <w:rPr>
          <w:rFonts w:eastAsia="Century Gothic" w:cstheme="minorHAnsi"/>
          <w:sz w:val="36"/>
          <w:szCs w:val="36"/>
        </w:rPr>
        <w:t xml:space="preserve"> levitates somewhere between the chilling Scandinavian horror of </w:t>
      </w:r>
      <w:r w:rsidRPr="00CA2CD0">
        <w:rPr>
          <w:rFonts w:eastAsia="Century Gothic" w:cstheme="minorHAnsi"/>
          <w:i/>
          <w:sz w:val="36"/>
          <w:szCs w:val="36"/>
        </w:rPr>
        <w:t>Let the Right One In,</w:t>
      </w:r>
      <w:r w:rsidRPr="00CA2CD0">
        <w:rPr>
          <w:rFonts w:eastAsia="Century Gothic" w:cstheme="minorHAnsi"/>
          <w:sz w:val="36"/>
          <w:szCs w:val="36"/>
        </w:rPr>
        <w:t> and</w:t>
      </w:r>
      <w:r w:rsidRPr="00CA2CD0">
        <w:rPr>
          <w:rFonts w:eastAsia="Century Gothic" w:cstheme="minorHAnsi"/>
          <w:i/>
          <w:sz w:val="36"/>
          <w:szCs w:val="36"/>
        </w:rPr>
        <w:t xml:space="preserve"> </w:t>
      </w:r>
      <w:r w:rsidRPr="00CA2CD0">
        <w:rPr>
          <w:rFonts w:eastAsia="Century Gothic" w:cstheme="minorHAnsi"/>
          <w:sz w:val="36"/>
          <w:szCs w:val="36"/>
        </w:rPr>
        <w:t>the work of John Wyndham. This is a winning mix of arthouse and genre. </w:t>
      </w:r>
    </w:p>
    <w:p w14:paraId="001DF579" w14:textId="77777777" w:rsidR="003D1110" w:rsidRPr="00CA2CD0" w:rsidRDefault="003D1110" w:rsidP="00422A72">
      <w:pPr>
        <w:rPr>
          <w:rFonts w:eastAsia="Century Gothic" w:cstheme="minorHAnsi"/>
          <w:sz w:val="36"/>
          <w:szCs w:val="36"/>
        </w:rPr>
      </w:pPr>
    </w:p>
    <w:p w14:paraId="3F259CF9" w14:textId="77777777" w:rsidR="00CA2CD0" w:rsidRDefault="00CA2CD0">
      <w:pPr>
        <w:rPr>
          <w:rFonts w:eastAsia="Century Gothic" w:cstheme="minorHAnsi"/>
          <w:b/>
          <w:sz w:val="36"/>
          <w:szCs w:val="36"/>
        </w:rPr>
      </w:pPr>
      <w:r>
        <w:rPr>
          <w:rFonts w:eastAsia="Century Gothic" w:cstheme="minorHAnsi"/>
          <w:b/>
          <w:sz w:val="36"/>
          <w:szCs w:val="36"/>
        </w:rPr>
        <w:br w:type="page"/>
      </w:r>
    </w:p>
    <w:p w14:paraId="2F6A7D0B" w14:textId="0D3E3A7D" w:rsidR="00FF1609" w:rsidRPr="00CA2CD0" w:rsidRDefault="00422A72" w:rsidP="00422A72">
      <w:pPr>
        <w:rPr>
          <w:rFonts w:eastAsia="Century Gothic" w:cstheme="minorHAnsi"/>
          <w:b/>
          <w:sz w:val="36"/>
          <w:szCs w:val="36"/>
        </w:rPr>
      </w:pPr>
      <w:r w:rsidRPr="00CA2CD0">
        <w:rPr>
          <w:rFonts w:eastAsia="Century Gothic" w:cstheme="minorHAnsi"/>
          <w:b/>
          <w:sz w:val="36"/>
          <w:szCs w:val="36"/>
        </w:rPr>
        <w:lastRenderedPageBreak/>
        <w:t>Benediction (</w:t>
      </w:r>
      <w:r w:rsidR="00CA2CD0">
        <w:rPr>
          <w:rFonts w:eastAsia="Century Gothic" w:cstheme="minorHAnsi"/>
          <w:b/>
          <w:sz w:val="36"/>
          <w:szCs w:val="36"/>
        </w:rPr>
        <w:t>12A</w:t>
      </w:r>
      <w:r w:rsidRPr="00CA2CD0">
        <w:rPr>
          <w:rFonts w:eastAsia="Century Gothic" w:cstheme="minorHAnsi"/>
          <w:b/>
          <w:sz w:val="36"/>
          <w:szCs w:val="36"/>
        </w:rPr>
        <w:t>)</w:t>
      </w:r>
    </w:p>
    <w:p w14:paraId="096F10D6" w14:textId="498AA0F0"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3 – Thursday 9 June</w:t>
      </w:r>
    </w:p>
    <w:p w14:paraId="60EDFF5B" w14:textId="57BCB28E" w:rsidR="00FF1609" w:rsidRPr="00CA2CD0" w:rsidRDefault="00FF1609" w:rsidP="00422A72">
      <w:pPr>
        <w:rPr>
          <w:rFonts w:eastAsia="Century Gothic" w:cstheme="minorHAnsi"/>
          <w:bCs/>
          <w:sz w:val="36"/>
          <w:szCs w:val="36"/>
        </w:rPr>
      </w:pPr>
      <w:r w:rsidRPr="00CA2CD0">
        <w:rPr>
          <w:rFonts w:eastAsia="Century Gothic" w:cstheme="minorHAnsi"/>
          <w:bCs/>
          <w:sz w:val="36"/>
          <w:szCs w:val="36"/>
        </w:rPr>
        <w:t xml:space="preserve">Fri 3, 8.15pm </w:t>
      </w:r>
      <w:r w:rsidRPr="00CA2CD0">
        <w:rPr>
          <w:rFonts w:eastAsia="Century Gothic" w:cstheme="minorHAnsi"/>
          <w:bCs/>
          <w:sz w:val="36"/>
          <w:szCs w:val="36"/>
        </w:rPr>
        <w:br/>
        <w:t>Sat 4, 5pm</w:t>
      </w:r>
      <w:r w:rsidRPr="00CA2CD0">
        <w:rPr>
          <w:rFonts w:eastAsia="Century Gothic" w:cstheme="minorHAnsi"/>
          <w:bCs/>
          <w:sz w:val="36"/>
          <w:szCs w:val="36"/>
        </w:rPr>
        <w:br/>
        <w:t>Tue 7, 8.15pm</w:t>
      </w:r>
      <w:r w:rsidRPr="00CA2CD0">
        <w:rPr>
          <w:rFonts w:eastAsia="Century Gothic" w:cstheme="minorHAnsi"/>
          <w:bCs/>
          <w:sz w:val="36"/>
          <w:szCs w:val="36"/>
        </w:rPr>
        <w:br/>
        <w:t>Wed 8, 2.30pm &amp; 5.45pm</w:t>
      </w:r>
      <w:r w:rsidRPr="00CA2CD0">
        <w:rPr>
          <w:rFonts w:eastAsia="Century Gothic" w:cstheme="minorHAnsi"/>
          <w:bCs/>
          <w:sz w:val="36"/>
          <w:szCs w:val="36"/>
        </w:rPr>
        <w:br/>
        <w:t>Thu 9, 8.15pm</w:t>
      </w:r>
    </w:p>
    <w:p w14:paraId="519A9DF9" w14:textId="72403E40"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Dir. Terence Davies, UK, 2021, 137 mins. Cast. Jack Lowden, Peter Capaldi, Jeremy Irvine, Julian Sands.</w:t>
      </w:r>
    </w:p>
    <w:p w14:paraId="33AB4488" w14:textId="25A1149D" w:rsidR="00422A72" w:rsidRPr="00CA2CD0" w:rsidRDefault="00422A72" w:rsidP="00422A72">
      <w:pPr>
        <w:rPr>
          <w:rFonts w:eastAsia="Century Gothic" w:cstheme="minorHAnsi"/>
          <w:sz w:val="36"/>
          <w:szCs w:val="36"/>
        </w:rPr>
      </w:pPr>
      <w:r w:rsidRPr="00CA2CD0">
        <w:rPr>
          <w:rFonts w:eastAsia="Century Gothic" w:cstheme="minorHAnsi"/>
          <w:sz w:val="36"/>
          <w:szCs w:val="36"/>
        </w:rPr>
        <w:t>Known primarily today as an anti-war poet, Siegfried Sassoon’s life is rich with contradictions that make a life-spanning narrative the perfect approach. Awarded for his gallantry in World War I, he went on to fiercely oppose the war. Openly gay among the Bright Young Things in 1920s London, he nevertheless settled into heterosexual marriage and Catholicism in his later years. Played by Lowden (Dunkirk) in his youth and Peter Capaldi in his later years, director Terence Davies is characteristically commanding in building a portrait as complex as the man himself. </w:t>
      </w:r>
      <w:r w:rsidRPr="00CA2CD0">
        <w:rPr>
          <w:rFonts w:eastAsia="Century Gothic" w:cstheme="minorHAnsi"/>
          <w:i/>
          <w:sz w:val="36"/>
          <w:szCs w:val="36"/>
        </w:rPr>
        <w:t>Benediction</w:t>
      </w:r>
      <w:r w:rsidRPr="00CA2CD0">
        <w:rPr>
          <w:rFonts w:eastAsia="Century Gothic" w:cstheme="minorHAnsi"/>
          <w:sz w:val="36"/>
          <w:szCs w:val="36"/>
        </w:rPr>
        <w:t> ranks among Davies’ very best.</w:t>
      </w:r>
    </w:p>
    <w:p w14:paraId="2FA08C26" w14:textId="77777777" w:rsidR="00422A72" w:rsidRPr="00CA2CD0" w:rsidRDefault="00422A72" w:rsidP="00422A72">
      <w:pPr>
        <w:rPr>
          <w:rFonts w:eastAsia="Century Gothic" w:cstheme="minorHAnsi"/>
          <w:sz w:val="36"/>
          <w:szCs w:val="36"/>
        </w:rPr>
      </w:pPr>
    </w:p>
    <w:p w14:paraId="4C70DE89" w14:textId="6510FCB3" w:rsidR="00422A72" w:rsidRPr="00CA2CD0" w:rsidRDefault="00422A72" w:rsidP="00422A72">
      <w:pPr>
        <w:rPr>
          <w:rFonts w:eastAsia="Century Gothic" w:cstheme="minorHAnsi"/>
          <w:b/>
          <w:sz w:val="36"/>
          <w:szCs w:val="36"/>
        </w:rPr>
      </w:pPr>
      <w:r w:rsidRPr="00CA2CD0">
        <w:rPr>
          <w:rFonts w:eastAsia="Century Gothic" w:cstheme="minorHAnsi"/>
          <w:b/>
          <w:sz w:val="36"/>
          <w:szCs w:val="36"/>
        </w:rPr>
        <w:t>Casablanca Beats (</w:t>
      </w:r>
      <w:r w:rsidR="00B0393C" w:rsidRPr="00CA2CD0">
        <w:rPr>
          <w:rFonts w:eastAsia="Century Gothic" w:cstheme="minorHAnsi"/>
          <w:b/>
          <w:sz w:val="36"/>
          <w:szCs w:val="36"/>
        </w:rPr>
        <w:t>12A</w:t>
      </w:r>
      <w:r w:rsidRPr="00CA2CD0">
        <w:rPr>
          <w:rFonts w:eastAsia="Century Gothic" w:cstheme="minorHAnsi"/>
          <w:b/>
          <w:sz w:val="36"/>
          <w:szCs w:val="36"/>
        </w:rPr>
        <w:t xml:space="preserve">) </w:t>
      </w:r>
    </w:p>
    <w:p w14:paraId="4B272779" w14:textId="11652FB7" w:rsidR="004A2924" w:rsidRPr="00CA2CD0" w:rsidRDefault="004A2924" w:rsidP="00422A72">
      <w:pPr>
        <w:rPr>
          <w:rFonts w:eastAsia="Century Gothic" w:cstheme="minorHAnsi"/>
          <w:b/>
          <w:sz w:val="36"/>
          <w:szCs w:val="36"/>
        </w:rPr>
      </w:pPr>
      <w:r w:rsidRPr="00CA2CD0">
        <w:rPr>
          <w:rFonts w:eastAsia="Century Gothic" w:cstheme="minorHAnsi"/>
          <w:b/>
          <w:sz w:val="36"/>
          <w:szCs w:val="36"/>
        </w:rPr>
        <w:t>Programmer’s Pick</w:t>
      </w:r>
    </w:p>
    <w:p w14:paraId="04239A39" w14:textId="05AD1D58"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10 – Thursday 16 June</w:t>
      </w:r>
    </w:p>
    <w:p w14:paraId="5D4B71B0" w14:textId="08203A81" w:rsidR="00FF1609" w:rsidRPr="00CA2CD0" w:rsidRDefault="00FF1609" w:rsidP="00422A72">
      <w:pPr>
        <w:rPr>
          <w:rFonts w:eastAsia="Century Gothic" w:cstheme="minorHAnsi"/>
          <w:bCs/>
          <w:sz w:val="36"/>
          <w:szCs w:val="36"/>
        </w:rPr>
      </w:pPr>
      <w:r w:rsidRPr="00CA2CD0">
        <w:rPr>
          <w:rFonts w:eastAsia="Century Gothic" w:cstheme="minorHAnsi"/>
          <w:bCs/>
          <w:sz w:val="36"/>
          <w:szCs w:val="36"/>
        </w:rPr>
        <w:t>Fri 10, 6pm</w:t>
      </w:r>
      <w:r w:rsidRPr="00CA2CD0">
        <w:rPr>
          <w:rFonts w:eastAsia="Century Gothic" w:cstheme="minorHAnsi"/>
          <w:bCs/>
          <w:sz w:val="36"/>
          <w:szCs w:val="36"/>
        </w:rPr>
        <w:br/>
        <w:t>Sat 11, 8pm</w:t>
      </w:r>
      <w:r w:rsidRPr="00CA2CD0">
        <w:rPr>
          <w:rFonts w:eastAsia="Century Gothic" w:cstheme="minorHAnsi"/>
          <w:bCs/>
          <w:sz w:val="36"/>
          <w:szCs w:val="36"/>
        </w:rPr>
        <w:br/>
        <w:t>Tue 14, 6pm</w:t>
      </w:r>
      <w:r w:rsidRPr="00CA2CD0">
        <w:rPr>
          <w:rFonts w:eastAsia="Century Gothic" w:cstheme="minorHAnsi"/>
          <w:bCs/>
          <w:sz w:val="36"/>
          <w:szCs w:val="36"/>
        </w:rPr>
        <w:br/>
        <w:t>Wed 15, 2.30pm &amp; 8.30pm</w:t>
      </w:r>
      <w:r w:rsidRPr="00CA2CD0">
        <w:rPr>
          <w:rFonts w:eastAsia="Century Gothic" w:cstheme="minorHAnsi"/>
          <w:bCs/>
          <w:sz w:val="36"/>
          <w:szCs w:val="36"/>
        </w:rPr>
        <w:br/>
        <w:t>Thu 16, 6pm</w:t>
      </w:r>
    </w:p>
    <w:p w14:paraId="66CCAAB8" w14:textId="110AE0D5" w:rsidR="00422A72" w:rsidRPr="00CA2CD0" w:rsidRDefault="00422A72" w:rsidP="00422A72">
      <w:pPr>
        <w:rPr>
          <w:rFonts w:eastAsia="Century Gothic" w:cstheme="minorHAnsi"/>
          <w:sz w:val="36"/>
          <w:szCs w:val="36"/>
        </w:rPr>
      </w:pPr>
      <w:r w:rsidRPr="00CA2CD0">
        <w:rPr>
          <w:rFonts w:eastAsia="Century Gothic" w:cstheme="minorHAnsi"/>
          <w:sz w:val="36"/>
          <w:szCs w:val="36"/>
        </w:rPr>
        <w:lastRenderedPageBreak/>
        <w:t xml:space="preserve">Dir. Nabil </w:t>
      </w:r>
      <w:proofErr w:type="spellStart"/>
      <w:r w:rsidRPr="00CA2CD0">
        <w:rPr>
          <w:rFonts w:eastAsia="Century Gothic" w:cstheme="minorHAnsi"/>
          <w:sz w:val="36"/>
          <w:szCs w:val="36"/>
        </w:rPr>
        <w:t>Ayouch</w:t>
      </w:r>
      <w:proofErr w:type="spellEnd"/>
      <w:r w:rsidRPr="00CA2CD0">
        <w:rPr>
          <w:rFonts w:eastAsia="Century Gothic" w:cstheme="minorHAnsi"/>
          <w:sz w:val="36"/>
          <w:szCs w:val="36"/>
        </w:rPr>
        <w:t xml:space="preserve">, Morocco/France, 2021, 101 mins, subtitled. Cast. </w:t>
      </w:r>
      <w:proofErr w:type="spellStart"/>
      <w:r w:rsidRPr="00CA2CD0">
        <w:rPr>
          <w:rFonts w:eastAsia="Century Gothic" w:cstheme="minorHAnsi"/>
          <w:sz w:val="36"/>
          <w:szCs w:val="36"/>
        </w:rPr>
        <w:t>Meryem</w:t>
      </w:r>
      <w:proofErr w:type="spellEnd"/>
      <w:r w:rsidRPr="00CA2CD0">
        <w:rPr>
          <w:rFonts w:eastAsia="Century Gothic" w:cstheme="minorHAnsi"/>
          <w:sz w:val="36"/>
          <w:szCs w:val="36"/>
        </w:rPr>
        <w:t xml:space="preserve"> </w:t>
      </w:r>
      <w:proofErr w:type="spellStart"/>
      <w:r w:rsidRPr="00CA2CD0">
        <w:rPr>
          <w:rFonts w:eastAsia="Century Gothic" w:cstheme="minorHAnsi"/>
          <w:sz w:val="36"/>
          <w:szCs w:val="36"/>
        </w:rPr>
        <w:t>Nekkach</w:t>
      </w:r>
      <w:proofErr w:type="spellEnd"/>
      <w:r w:rsidRPr="00CA2CD0">
        <w:rPr>
          <w:rFonts w:eastAsia="Century Gothic" w:cstheme="minorHAnsi"/>
          <w:sz w:val="36"/>
          <w:szCs w:val="36"/>
        </w:rPr>
        <w:t xml:space="preserve">, Anas </w:t>
      </w:r>
      <w:proofErr w:type="spellStart"/>
      <w:r w:rsidRPr="00CA2CD0">
        <w:rPr>
          <w:rFonts w:eastAsia="Century Gothic" w:cstheme="minorHAnsi"/>
          <w:sz w:val="36"/>
          <w:szCs w:val="36"/>
        </w:rPr>
        <w:t>Basbousi</w:t>
      </w:r>
      <w:proofErr w:type="spellEnd"/>
      <w:r w:rsidRPr="00CA2CD0">
        <w:rPr>
          <w:rFonts w:eastAsia="Century Gothic" w:cstheme="minorHAnsi"/>
          <w:sz w:val="36"/>
          <w:szCs w:val="36"/>
        </w:rPr>
        <w:t xml:space="preserve">, </w:t>
      </w:r>
      <w:proofErr w:type="spellStart"/>
      <w:r w:rsidRPr="00CA2CD0">
        <w:rPr>
          <w:rFonts w:eastAsia="Century Gothic" w:cstheme="minorHAnsi"/>
          <w:sz w:val="36"/>
          <w:szCs w:val="36"/>
        </w:rPr>
        <w:t>Nouhaila</w:t>
      </w:r>
      <w:proofErr w:type="spellEnd"/>
      <w:r w:rsidRPr="00CA2CD0">
        <w:rPr>
          <w:rFonts w:eastAsia="Century Gothic" w:cstheme="minorHAnsi"/>
          <w:sz w:val="36"/>
          <w:szCs w:val="36"/>
        </w:rPr>
        <w:t xml:space="preserve"> </w:t>
      </w:r>
      <w:proofErr w:type="spellStart"/>
      <w:r w:rsidRPr="00CA2CD0">
        <w:rPr>
          <w:rFonts w:eastAsia="Century Gothic" w:cstheme="minorHAnsi"/>
          <w:sz w:val="36"/>
          <w:szCs w:val="36"/>
        </w:rPr>
        <w:t>Arif</w:t>
      </w:r>
      <w:proofErr w:type="spellEnd"/>
      <w:r w:rsidRPr="00CA2CD0">
        <w:rPr>
          <w:rFonts w:eastAsia="Century Gothic" w:cstheme="minorHAnsi"/>
          <w:sz w:val="36"/>
          <w:szCs w:val="36"/>
        </w:rPr>
        <w:t xml:space="preserve">, Ismail </w:t>
      </w:r>
      <w:proofErr w:type="spellStart"/>
      <w:r w:rsidRPr="00CA2CD0">
        <w:rPr>
          <w:rFonts w:eastAsia="Century Gothic" w:cstheme="minorHAnsi"/>
          <w:sz w:val="36"/>
          <w:szCs w:val="36"/>
        </w:rPr>
        <w:t>Adouab</w:t>
      </w:r>
      <w:proofErr w:type="spellEnd"/>
      <w:r w:rsidRPr="00CA2CD0">
        <w:rPr>
          <w:rFonts w:eastAsia="Century Gothic" w:cstheme="minorHAnsi"/>
          <w:sz w:val="36"/>
          <w:szCs w:val="36"/>
        </w:rPr>
        <w:t>.</w:t>
      </w:r>
    </w:p>
    <w:p w14:paraId="54BE429D" w14:textId="77777777" w:rsidR="00422A72" w:rsidRPr="00CA2CD0" w:rsidRDefault="00422A72" w:rsidP="00422A72">
      <w:pPr>
        <w:spacing w:after="360" w:line="240" w:lineRule="auto"/>
        <w:rPr>
          <w:rFonts w:eastAsia="Century Gothic" w:cstheme="minorHAnsi"/>
          <w:sz w:val="36"/>
          <w:szCs w:val="36"/>
        </w:rPr>
      </w:pPr>
      <w:r w:rsidRPr="00CA2CD0">
        <w:rPr>
          <w:rFonts w:eastAsia="Century Gothic" w:cstheme="minorHAnsi"/>
          <w:sz w:val="36"/>
          <w:szCs w:val="36"/>
        </w:rPr>
        <w:t xml:space="preserve">A Morocco-set hip-hop drama, </w:t>
      </w:r>
      <w:proofErr w:type="spellStart"/>
      <w:r w:rsidRPr="00CA2CD0">
        <w:rPr>
          <w:rFonts w:eastAsia="Century Gothic" w:cstheme="minorHAnsi"/>
          <w:sz w:val="36"/>
          <w:szCs w:val="36"/>
        </w:rPr>
        <w:t>Ayouch’s</w:t>
      </w:r>
      <w:proofErr w:type="spellEnd"/>
      <w:r w:rsidRPr="00CA2CD0">
        <w:rPr>
          <w:rFonts w:eastAsia="Century Gothic" w:cstheme="minorHAnsi"/>
          <w:sz w:val="36"/>
          <w:szCs w:val="36"/>
        </w:rPr>
        <w:t xml:space="preserve"> film opens with the arrival of Anas (</w:t>
      </w:r>
      <w:proofErr w:type="spellStart"/>
      <w:r w:rsidRPr="00CA2CD0">
        <w:rPr>
          <w:rFonts w:eastAsia="Century Gothic" w:cstheme="minorHAnsi"/>
          <w:sz w:val="36"/>
          <w:szCs w:val="36"/>
        </w:rPr>
        <w:t>Basbousi</w:t>
      </w:r>
      <w:proofErr w:type="spellEnd"/>
      <w:r w:rsidRPr="00CA2CD0">
        <w:rPr>
          <w:rFonts w:eastAsia="Century Gothic" w:cstheme="minorHAnsi"/>
          <w:sz w:val="36"/>
          <w:szCs w:val="36"/>
        </w:rPr>
        <w:t>), a new teacher at an arts centre. He immediately alienates himself from the faculty with his rebellious streak and initially irritates the students attending his hip-hop class with his criticism of their verses. But they soon rise to the challenge, improving their work and offering more probing analysis of the world around them, from social and economic deprivation to gender inequality. Showcasing talents from beatboxing to improvising to rap, the performers spill out of the classroom, with thrilling dance sequences taking place in the streets and alleyways. A celebration of a neighbourhood, its youth and their transformative creativity, Casablanca Beats is a vibrant, rousing story of self-expression, self-</w:t>
      </w:r>
      <w:proofErr w:type="gramStart"/>
      <w:r w:rsidRPr="00CA2CD0">
        <w:rPr>
          <w:rFonts w:eastAsia="Century Gothic" w:cstheme="minorHAnsi"/>
          <w:sz w:val="36"/>
          <w:szCs w:val="36"/>
        </w:rPr>
        <w:t>empowerment</w:t>
      </w:r>
      <w:proofErr w:type="gramEnd"/>
      <w:r w:rsidRPr="00CA2CD0">
        <w:rPr>
          <w:rFonts w:eastAsia="Century Gothic" w:cstheme="minorHAnsi"/>
          <w:sz w:val="36"/>
          <w:szCs w:val="36"/>
        </w:rPr>
        <w:t xml:space="preserve"> and the potential for social change.</w:t>
      </w:r>
    </w:p>
    <w:p w14:paraId="220E5ED9" w14:textId="5F57C389" w:rsidR="00422A72" w:rsidRPr="00CA2CD0" w:rsidRDefault="00422A72" w:rsidP="00422A72">
      <w:pPr>
        <w:rPr>
          <w:rFonts w:eastAsia="Century Gothic" w:cstheme="minorHAnsi"/>
          <w:b/>
          <w:sz w:val="36"/>
          <w:szCs w:val="36"/>
        </w:rPr>
      </w:pPr>
      <w:r w:rsidRPr="00CA2CD0">
        <w:rPr>
          <w:rFonts w:eastAsia="Century Gothic" w:cstheme="minorHAnsi"/>
          <w:b/>
          <w:sz w:val="36"/>
          <w:szCs w:val="36"/>
        </w:rPr>
        <w:t>Men (tbc)</w:t>
      </w:r>
    </w:p>
    <w:p w14:paraId="44F55289" w14:textId="6C5832F9"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10 – Thursday 16 June</w:t>
      </w:r>
    </w:p>
    <w:p w14:paraId="0EA86F93" w14:textId="7EFC7ABF" w:rsidR="00B52E6E" w:rsidRPr="00CA2CD0" w:rsidRDefault="00B52E6E" w:rsidP="00422A72">
      <w:pPr>
        <w:rPr>
          <w:rFonts w:eastAsia="Century Gothic" w:cstheme="minorHAnsi"/>
          <w:bCs/>
          <w:sz w:val="36"/>
          <w:szCs w:val="36"/>
        </w:rPr>
      </w:pPr>
      <w:r w:rsidRPr="00CA2CD0">
        <w:rPr>
          <w:rFonts w:eastAsia="Century Gothic" w:cstheme="minorHAnsi"/>
          <w:bCs/>
          <w:sz w:val="36"/>
          <w:szCs w:val="36"/>
        </w:rPr>
        <w:t>Fri 10, 8.30pm</w:t>
      </w:r>
      <w:r w:rsidRPr="00CA2CD0">
        <w:rPr>
          <w:rFonts w:eastAsia="Century Gothic" w:cstheme="minorHAnsi"/>
          <w:bCs/>
          <w:sz w:val="36"/>
          <w:szCs w:val="36"/>
        </w:rPr>
        <w:br/>
        <w:t>Sat 11, 2.30pm &amp; 5.30pm</w:t>
      </w:r>
      <w:r w:rsidRPr="00CA2CD0">
        <w:rPr>
          <w:rFonts w:eastAsia="Century Gothic" w:cstheme="minorHAnsi"/>
          <w:bCs/>
          <w:sz w:val="36"/>
          <w:szCs w:val="36"/>
        </w:rPr>
        <w:br/>
        <w:t>Tue 14, 8.30pm</w:t>
      </w:r>
      <w:r w:rsidRPr="00CA2CD0">
        <w:rPr>
          <w:rFonts w:eastAsia="Century Gothic" w:cstheme="minorHAnsi"/>
          <w:bCs/>
          <w:sz w:val="36"/>
          <w:szCs w:val="36"/>
        </w:rPr>
        <w:br/>
        <w:t>Wed 15, 6pm</w:t>
      </w:r>
      <w:r w:rsidRPr="00CA2CD0">
        <w:rPr>
          <w:rFonts w:eastAsia="Century Gothic" w:cstheme="minorHAnsi"/>
          <w:bCs/>
          <w:sz w:val="36"/>
          <w:szCs w:val="36"/>
        </w:rPr>
        <w:br/>
        <w:t>Thu 16, 8.30pm</w:t>
      </w:r>
    </w:p>
    <w:p w14:paraId="2DE532F5" w14:textId="60A85A8B"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Alex Garland, UK, 2022, </w:t>
      </w:r>
      <w:r w:rsidR="00CA2CD0">
        <w:rPr>
          <w:rFonts w:eastAsia="Century Gothic" w:cstheme="minorHAnsi"/>
          <w:i/>
          <w:iCs/>
          <w:sz w:val="36"/>
          <w:szCs w:val="36"/>
        </w:rPr>
        <w:t>100</w:t>
      </w:r>
      <w:r w:rsidRPr="00CA2CD0">
        <w:rPr>
          <w:rFonts w:eastAsia="Century Gothic" w:cstheme="minorHAnsi"/>
          <w:i/>
          <w:iCs/>
          <w:sz w:val="36"/>
          <w:szCs w:val="36"/>
        </w:rPr>
        <w:t xml:space="preserve"> mins. Cast. Jessie Buckley, Rory Kinnear, </w:t>
      </w:r>
      <w:proofErr w:type="spellStart"/>
      <w:r w:rsidRPr="00CA2CD0">
        <w:rPr>
          <w:rFonts w:eastAsia="Century Gothic" w:cstheme="minorHAnsi"/>
          <w:i/>
          <w:iCs/>
          <w:sz w:val="36"/>
          <w:szCs w:val="36"/>
        </w:rPr>
        <w:t>Paapa</w:t>
      </w:r>
      <w:proofErr w:type="spellEnd"/>
      <w:r w:rsidRPr="00CA2CD0">
        <w:rPr>
          <w:rFonts w:eastAsia="Century Gothic" w:cstheme="minorHAnsi"/>
          <w:i/>
          <w:iCs/>
          <w:sz w:val="36"/>
          <w:szCs w:val="36"/>
        </w:rPr>
        <w:t xml:space="preserve"> </w:t>
      </w:r>
      <w:proofErr w:type="spellStart"/>
      <w:r w:rsidRPr="00CA2CD0">
        <w:rPr>
          <w:rFonts w:eastAsia="Century Gothic" w:cstheme="minorHAnsi"/>
          <w:i/>
          <w:iCs/>
          <w:sz w:val="36"/>
          <w:szCs w:val="36"/>
        </w:rPr>
        <w:t>Essiedu</w:t>
      </w:r>
      <w:proofErr w:type="spellEnd"/>
      <w:r w:rsidRPr="00CA2CD0">
        <w:rPr>
          <w:rFonts w:eastAsia="Century Gothic" w:cstheme="minorHAnsi"/>
          <w:i/>
          <w:iCs/>
          <w:sz w:val="36"/>
          <w:szCs w:val="36"/>
        </w:rPr>
        <w:t>.</w:t>
      </w:r>
    </w:p>
    <w:p w14:paraId="4CE09CB9" w14:textId="0A96D942" w:rsidR="00422A72" w:rsidRPr="00CA2CD0" w:rsidRDefault="00422A72" w:rsidP="00422A72">
      <w:pPr>
        <w:rPr>
          <w:rFonts w:eastAsia="Century Gothic" w:cstheme="minorHAnsi"/>
          <w:sz w:val="36"/>
          <w:szCs w:val="36"/>
        </w:rPr>
      </w:pPr>
      <w:r w:rsidRPr="00CA2CD0">
        <w:rPr>
          <w:rFonts w:eastAsia="Century Gothic" w:cstheme="minorHAnsi"/>
          <w:sz w:val="36"/>
          <w:szCs w:val="36"/>
        </w:rPr>
        <w:t>In the aftermath of a personal tragedy, Harper retreats alone to the beautiful English countryside, hoping to find a place to heal. However, someone or something from the surrounding woods appears to be stalking her. What begins as simmering dread soon becomes a fully formed nightmare, inhabited by her darkest memories and fears</w:t>
      </w:r>
      <w:r w:rsidRPr="00CA2CD0">
        <w:rPr>
          <w:rFonts w:eastAsia="Helvetica Neue" w:cstheme="minorHAnsi"/>
          <w:color w:val="000000"/>
          <w:sz w:val="36"/>
          <w:szCs w:val="36"/>
        </w:rPr>
        <w:t xml:space="preserve"> </w:t>
      </w:r>
      <w:r w:rsidRPr="00CA2CD0">
        <w:rPr>
          <w:rFonts w:eastAsia="Century Gothic" w:cstheme="minorHAnsi"/>
          <w:sz w:val="36"/>
          <w:szCs w:val="36"/>
        </w:rPr>
        <w:t>in visionary filmmaker Alex Garland's (</w:t>
      </w:r>
      <w:r w:rsidRPr="00CA2CD0">
        <w:rPr>
          <w:rFonts w:eastAsia="Century Gothic" w:cstheme="minorHAnsi"/>
          <w:i/>
          <w:sz w:val="36"/>
          <w:szCs w:val="36"/>
        </w:rPr>
        <w:t>Ex Machina, Annihilation</w:t>
      </w:r>
      <w:r w:rsidRPr="00CA2CD0">
        <w:rPr>
          <w:rFonts w:eastAsia="Century Gothic" w:cstheme="minorHAnsi"/>
          <w:sz w:val="36"/>
          <w:szCs w:val="36"/>
        </w:rPr>
        <w:t>) feverish, shape-shifting new horror film.</w:t>
      </w:r>
    </w:p>
    <w:p w14:paraId="58196F26" w14:textId="77777777" w:rsidR="00422A72" w:rsidRPr="00CA2CD0" w:rsidRDefault="00422A72" w:rsidP="00422A72">
      <w:pPr>
        <w:rPr>
          <w:rFonts w:eastAsia="Century Gothic" w:cstheme="minorHAnsi"/>
          <w:sz w:val="36"/>
          <w:szCs w:val="36"/>
        </w:rPr>
      </w:pPr>
    </w:p>
    <w:p w14:paraId="4D73D643" w14:textId="77777777" w:rsidR="00CA2CD0" w:rsidRDefault="00422A72" w:rsidP="00422A72">
      <w:pPr>
        <w:rPr>
          <w:rFonts w:eastAsia="Century Gothic" w:cstheme="minorHAnsi"/>
          <w:b/>
          <w:sz w:val="36"/>
          <w:szCs w:val="36"/>
        </w:rPr>
      </w:pPr>
      <w:r w:rsidRPr="00CA2CD0">
        <w:rPr>
          <w:rFonts w:eastAsia="Century Gothic" w:cstheme="minorHAnsi"/>
          <w:b/>
          <w:sz w:val="36"/>
          <w:szCs w:val="36"/>
        </w:rPr>
        <w:t>Bergman Island (tbc)</w:t>
      </w:r>
      <w:r w:rsidR="00275B34" w:rsidRPr="00CA2CD0">
        <w:rPr>
          <w:rFonts w:eastAsia="Century Gothic" w:cstheme="minorHAnsi"/>
          <w:b/>
          <w:sz w:val="36"/>
          <w:szCs w:val="36"/>
        </w:rPr>
        <w:t xml:space="preserve"> </w:t>
      </w:r>
    </w:p>
    <w:p w14:paraId="5FE93621" w14:textId="35A67218" w:rsidR="00422A72" w:rsidRPr="00CA2CD0" w:rsidRDefault="00275B34" w:rsidP="00422A72">
      <w:pPr>
        <w:rPr>
          <w:rFonts w:eastAsia="Century Gothic" w:cstheme="minorHAnsi"/>
          <w:b/>
          <w:sz w:val="36"/>
          <w:szCs w:val="36"/>
        </w:rPr>
      </w:pPr>
      <w:r w:rsidRPr="00CA2CD0">
        <w:rPr>
          <w:rFonts w:eastAsia="Century Gothic" w:cstheme="minorHAnsi"/>
          <w:b/>
          <w:sz w:val="36"/>
          <w:szCs w:val="36"/>
        </w:rPr>
        <w:t>F-Rated</w:t>
      </w:r>
    </w:p>
    <w:p w14:paraId="61D904E2" w14:textId="36FDEB39" w:rsidR="003D1110" w:rsidRPr="00CA2CD0" w:rsidRDefault="003D1110" w:rsidP="00422A72">
      <w:pPr>
        <w:rPr>
          <w:rFonts w:eastAsia="Century Gothic" w:cstheme="minorHAnsi"/>
          <w:b/>
          <w:sz w:val="36"/>
          <w:szCs w:val="36"/>
        </w:rPr>
      </w:pPr>
      <w:r w:rsidRPr="00CA2CD0">
        <w:rPr>
          <w:rFonts w:eastAsia="Century Gothic" w:cstheme="minorHAnsi"/>
          <w:b/>
          <w:sz w:val="36"/>
          <w:szCs w:val="36"/>
        </w:rPr>
        <w:t>Friday 17 – Thursday 23 June</w:t>
      </w:r>
    </w:p>
    <w:p w14:paraId="4635AAAB" w14:textId="5A5EE3CA" w:rsidR="00B52E6E" w:rsidRPr="00CA2CD0" w:rsidRDefault="00B52E6E" w:rsidP="00422A72">
      <w:pPr>
        <w:rPr>
          <w:rFonts w:eastAsia="Century Gothic" w:cstheme="minorHAnsi"/>
          <w:bCs/>
          <w:sz w:val="36"/>
          <w:szCs w:val="36"/>
        </w:rPr>
      </w:pPr>
      <w:r w:rsidRPr="00CA2CD0">
        <w:rPr>
          <w:rFonts w:eastAsia="Century Gothic" w:cstheme="minorHAnsi"/>
          <w:bCs/>
          <w:sz w:val="36"/>
          <w:szCs w:val="36"/>
        </w:rPr>
        <w:t>Fri 17, 8.30pm</w:t>
      </w:r>
      <w:r w:rsidRPr="00CA2CD0">
        <w:rPr>
          <w:rFonts w:eastAsia="Century Gothic" w:cstheme="minorHAnsi"/>
          <w:bCs/>
          <w:sz w:val="36"/>
          <w:szCs w:val="36"/>
        </w:rPr>
        <w:br/>
        <w:t>Sat 18, 5.30pm</w:t>
      </w:r>
      <w:r w:rsidRPr="00CA2CD0">
        <w:rPr>
          <w:rFonts w:eastAsia="Century Gothic" w:cstheme="minorHAnsi"/>
          <w:bCs/>
          <w:sz w:val="36"/>
          <w:szCs w:val="36"/>
        </w:rPr>
        <w:br/>
        <w:t>Tue 21, 8.30pm</w:t>
      </w:r>
      <w:r w:rsidRPr="00CA2CD0">
        <w:rPr>
          <w:rFonts w:eastAsia="Century Gothic" w:cstheme="minorHAnsi"/>
          <w:bCs/>
          <w:sz w:val="36"/>
          <w:szCs w:val="36"/>
        </w:rPr>
        <w:br/>
        <w:t xml:space="preserve">Wed 22, </w:t>
      </w:r>
      <w:r w:rsidR="00B57B05" w:rsidRPr="00CA2CD0">
        <w:rPr>
          <w:rFonts w:eastAsia="Century Gothic" w:cstheme="minorHAnsi"/>
          <w:bCs/>
          <w:sz w:val="36"/>
          <w:szCs w:val="36"/>
        </w:rPr>
        <w:t xml:space="preserve">2.30pm &amp; </w:t>
      </w:r>
      <w:r w:rsidRPr="00CA2CD0">
        <w:rPr>
          <w:rFonts w:eastAsia="Century Gothic" w:cstheme="minorHAnsi"/>
          <w:bCs/>
          <w:sz w:val="36"/>
          <w:szCs w:val="36"/>
        </w:rPr>
        <w:t>6pm</w:t>
      </w:r>
      <w:r w:rsidRPr="00CA2CD0">
        <w:rPr>
          <w:rFonts w:eastAsia="Century Gothic" w:cstheme="minorHAnsi"/>
          <w:bCs/>
          <w:sz w:val="36"/>
          <w:szCs w:val="36"/>
        </w:rPr>
        <w:br/>
        <w:t>Thu 23, 8.30pm</w:t>
      </w:r>
    </w:p>
    <w:p w14:paraId="5ABBB04E" w14:textId="774F3C03" w:rsidR="00422A72" w:rsidRPr="00CA2CD0" w:rsidRDefault="00422A72" w:rsidP="00422A72">
      <w:pPr>
        <w:rPr>
          <w:rFonts w:eastAsia="Century Gothic" w:cstheme="minorHAnsi"/>
          <w:i/>
          <w:iCs/>
          <w:sz w:val="36"/>
          <w:szCs w:val="36"/>
        </w:rPr>
      </w:pPr>
      <w:r w:rsidRPr="00CA2CD0">
        <w:rPr>
          <w:rFonts w:eastAsia="Century Gothic" w:cstheme="minorHAnsi"/>
          <w:i/>
          <w:iCs/>
          <w:sz w:val="36"/>
          <w:szCs w:val="36"/>
        </w:rPr>
        <w:t xml:space="preserve">Dir. Mia Hansen-Love, France/Germany/Sweden, 2021, 113 mins. Cast. Mia Wasikowska, Tim Roth, Vicky </w:t>
      </w:r>
      <w:proofErr w:type="spellStart"/>
      <w:r w:rsidRPr="00CA2CD0">
        <w:rPr>
          <w:rFonts w:eastAsia="Century Gothic" w:cstheme="minorHAnsi"/>
          <w:i/>
          <w:iCs/>
          <w:sz w:val="36"/>
          <w:szCs w:val="36"/>
        </w:rPr>
        <w:t>Krieps</w:t>
      </w:r>
      <w:proofErr w:type="spellEnd"/>
      <w:r w:rsidRPr="00CA2CD0">
        <w:rPr>
          <w:rFonts w:eastAsia="Century Gothic" w:cstheme="minorHAnsi"/>
          <w:i/>
          <w:iCs/>
          <w:sz w:val="36"/>
          <w:szCs w:val="36"/>
        </w:rPr>
        <w:t>, Ander Danielsen Lie.</w:t>
      </w:r>
    </w:p>
    <w:p w14:paraId="6D678EB4" w14:textId="35BE412B" w:rsidR="00422A72" w:rsidRPr="00CA2CD0" w:rsidRDefault="00422A72" w:rsidP="00422A72">
      <w:pPr>
        <w:spacing w:line="240" w:lineRule="auto"/>
        <w:rPr>
          <w:rFonts w:eastAsia="Century Gothic" w:cstheme="minorHAnsi"/>
          <w:sz w:val="36"/>
          <w:szCs w:val="36"/>
        </w:rPr>
      </w:pPr>
      <w:r w:rsidRPr="00CA2CD0">
        <w:rPr>
          <w:rFonts w:eastAsia="Century Gothic" w:cstheme="minorHAnsi"/>
          <w:sz w:val="36"/>
          <w:szCs w:val="36"/>
        </w:rPr>
        <w:t xml:space="preserve">Bergman Island follows a couple of American filmmakers, Chris (Vicky </w:t>
      </w:r>
      <w:proofErr w:type="spellStart"/>
      <w:r w:rsidRPr="00CA2CD0">
        <w:rPr>
          <w:rFonts w:eastAsia="Century Gothic" w:cstheme="minorHAnsi"/>
          <w:sz w:val="36"/>
          <w:szCs w:val="36"/>
        </w:rPr>
        <w:t>Krieps</w:t>
      </w:r>
      <w:proofErr w:type="spellEnd"/>
      <w:r w:rsidRPr="00CA2CD0">
        <w:rPr>
          <w:rFonts w:eastAsia="Century Gothic" w:cstheme="minorHAnsi"/>
          <w:sz w:val="36"/>
          <w:szCs w:val="36"/>
        </w:rPr>
        <w:t xml:space="preserve">) and Tony (Tim Roth), who retreat to the mythical </w:t>
      </w:r>
      <w:proofErr w:type="spellStart"/>
      <w:r w:rsidRPr="00CA2CD0">
        <w:rPr>
          <w:rFonts w:eastAsia="Century Gothic" w:cstheme="minorHAnsi"/>
          <w:sz w:val="36"/>
          <w:szCs w:val="36"/>
        </w:rPr>
        <w:t>Fårö</w:t>
      </w:r>
      <w:proofErr w:type="spellEnd"/>
      <w:r w:rsidRPr="00CA2CD0">
        <w:rPr>
          <w:rFonts w:eastAsia="Century Gothic" w:cstheme="minorHAnsi"/>
          <w:sz w:val="36"/>
          <w:szCs w:val="36"/>
        </w:rPr>
        <w:t xml:space="preserve"> island for the summer. In this wild, </w:t>
      </w:r>
      <w:proofErr w:type="spellStart"/>
      <w:r w:rsidRPr="00CA2CD0">
        <w:rPr>
          <w:rFonts w:eastAsia="Century Gothic" w:cstheme="minorHAnsi"/>
          <w:sz w:val="36"/>
          <w:szCs w:val="36"/>
        </w:rPr>
        <w:t>breathtaking</w:t>
      </w:r>
      <w:proofErr w:type="spellEnd"/>
      <w:r w:rsidRPr="00CA2CD0">
        <w:rPr>
          <w:rFonts w:eastAsia="Century Gothic" w:cstheme="minorHAnsi"/>
          <w:sz w:val="36"/>
          <w:szCs w:val="36"/>
        </w:rPr>
        <w:t xml:space="preserve"> landscape where Bergman lived and shot his most celebrated pieces, they hope to find inspiration for their upcoming films. As days spent separately pass by, the fascination for the island operates on Chris and souvenirs of her first love resurface. Lines between reality and fiction will then progressively blur and tear our couple even more apart.</w:t>
      </w:r>
    </w:p>
    <w:p w14:paraId="5ED6CEAF" w14:textId="77777777" w:rsidR="00422A72" w:rsidRPr="00CA2CD0" w:rsidRDefault="00422A72" w:rsidP="00422A72">
      <w:pPr>
        <w:spacing w:line="240" w:lineRule="auto"/>
        <w:rPr>
          <w:rFonts w:eastAsia="Century Gothic" w:cstheme="minorHAnsi"/>
          <w:sz w:val="36"/>
          <w:szCs w:val="36"/>
        </w:rPr>
      </w:pPr>
    </w:p>
    <w:p w14:paraId="38DA7E96" w14:textId="6DAFC358" w:rsidR="00422A72" w:rsidRPr="00CA2CD0" w:rsidRDefault="00422A72" w:rsidP="00422A72">
      <w:pPr>
        <w:spacing w:line="240" w:lineRule="auto"/>
        <w:rPr>
          <w:rFonts w:eastAsia="Century Gothic" w:cstheme="minorHAnsi"/>
          <w:b/>
          <w:sz w:val="36"/>
          <w:szCs w:val="36"/>
        </w:rPr>
      </w:pPr>
      <w:r w:rsidRPr="00CA2CD0">
        <w:rPr>
          <w:rFonts w:eastAsia="Century Gothic" w:cstheme="minorHAnsi"/>
          <w:b/>
          <w:sz w:val="36"/>
          <w:szCs w:val="36"/>
        </w:rPr>
        <w:t>Cries and Whispers (15)</w:t>
      </w:r>
      <w:r w:rsidR="004A2924" w:rsidRPr="00CA2CD0">
        <w:rPr>
          <w:rFonts w:eastAsia="Century Gothic" w:cstheme="minorHAnsi"/>
          <w:b/>
          <w:sz w:val="36"/>
          <w:szCs w:val="36"/>
        </w:rPr>
        <w:br/>
        <w:t>Restored Classic</w:t>
      </w:r>
    </w:p>
    <w:p w14:paraId="46A0370D" w14:textId="1B1CD011" w:rsidR="003D1110" w:rsidRPr="00CA2CD0" w:rsidRDefault="003D1110" w:rsidP="00422A72">
      <w:pPr>
        <w:spacing w:line="240" w:lineRule="auto"/>
        <w:rPr>
          <w:rFonts w:eastAsia="Century Gothic" w:cstheme="minorHAnsi"/>
          <w:b/>
          <w:sz w:val="36"/>
          <w:szCs w:val="36"/>
        </w:rPr>
      </w:pPr>
      <w:r w:rsidRPr="00CA2CD0">
        <w:rPr>
          <w:rFonts w:eastAsia="Century Gothic" w:cstheme="minorHAnsi"/>
          <w:b/>
          <w:sz w:val="36"/>
          <w:szCs w:val="36"/>
        </w:rPr>
        <w:t xml:space="preserve">Saturday 18 – </w:t>
      </w:r>
      <w:r w:rsidR="00B52E6E" w:rsidRPr="00CA2CD0">
        <w:rPr>
          <w:rFonts w:eastAsia="Century Gothic" w:cstheme="minorHAnsi"/>
          <w:b/>
          <w:sz w:val="36"/>
          <w:szCs w:val="36"/>
        </w:rPr>
        <w:t>Tuesday 21</w:t>
      </w:r>
      <w:r w:rsidRPr="00CA2CD0">
        <w:rPr>
          <w:rFonts w:eastAsia="Century Gothic" w:cstheme="minorHAnsi"/>
          <w:b/>
          <w:sz w:val="36"/>
          <w:szCs w:val="36"/>
        </w:rPr>
        <w:t xml:space="preserve"> June</w:t>
      </w:r>
    </w:p>
    <w:p w14:paraId="049BFACB" w14:textId="7D1AC8A6" w:rsidR="00B52E6E" w:rsidRPr="00CA2CD0" w:rsidRDefault="00B52E6E" w:rsidP="00422A72">
      <w:pPr>
        <w:spacing w:line="240" w:lineRule="auto"/>
        <w:rPr>
          <w:rFonts w:eastAsia="Century Gothic" w:cstheme="minorHAnsi"/>
          <w:bCs/>
          <w:sz w:val="36"/>
          <w:szCs w:val="36"/>
        </w:rPr>
      </w:pPr>
      <w:r w:rsidRPr="00CA2CD0">
        <w:rPr>
          <w:rFonts w:eastAsia="Century Gothic" w:cstheme="minorHAnsi"/>
          <w:bCs/>
          <w:sz w:val="36"/>
          <w:szCs w:val="36"/>
        </w:rPr>
        <w:t>Sat 18, 8pm</w:t>
      </w:r>
      <w:r w:rsidRPr="00CA2CD0">
        <w:rPr>
          <w:rFonts w:eastAsia="Century Gothic" w:cstheme="minorHAnsi"/>
          <w:bCs/>
          <w:sz w:val="36"/>
          <w:szCs w:val="36"/>
        </w:rPr>
        <w:br/>
        <w:t>Tue 21, 6pm</w:t>
      </w:r>
    </w:p>
    <w:p w14:paraId="276A9E0A" w14:textId="059BE523" w:rsidR="00422A72" w:rsidRPr="00CA2CD0" w:rsidRDefault="00422A72" w:rsidP="00422A72">
      <w:pPr>
        <w:spacing w:line="240" w:lineRule="auto"/>
        <w:rPr>
          <w:rFonts w:eastAsia="Century Gothic" w:cstheme="minorHAnsi"/>
          <w:i/>
          <w:iCs/>
          <w:sz w:val="36"/>
          <w:szCs w:val="36"/>
        </w:rPr>
      </w:pPr>
      <w:r w:rsidRPr="00CA2CD0">
        <w:rPr>
          <w:rFonts w:eastAsia="Century Gothic" w:cstheme="minorHAnsi"/>
          <w:i/>
          <w:iCs/>
          <w:sz w:val="36"/>
          <w:szCs w:val="36"/>
        </w:rPr>
        <w:t xml:space="preserve">Dir. Ingmar Bergman, Sweden, 1973, 92 mins, subtitled. Cast. Liv </w:t>
      </w:r>
      <w:proofErr w:type="spellStart"/>
      <w:r w:rsidRPr="00CA2CD0">
        <w:rPr>
          <w:rFonts w:eastAsia="Century Gothic" w:cstheme="minorHAnsi"/>
          <w:i/>
          <w:iCs/>
          <w:sz w:val="36"/>
          <w:szCs w:val="36"/>
        </w:rPr>
        <w:t>Ulmann</w:t>
      </w:r>
      <w:proofErr w:type="spellEnd"/>
      <w:r w:rsidRPr="00CA2CD0">
        <w:rPr>
          <w:rFonts w:eastAsia="Century Gothic" w:cstheme="minorHAnsi"/>
          <w:i/>
          <w:iCs/>
          <w:sz w:val="36"/>
          <w:szCs w:val="36"/>
        </w:rPr>
        <w:t xml:space="preserve">, </w:t>
      </w:r>
      <w:r w:rsidRPr="00CA2CD0">
        <w:rPr>
          <w:rFonts w:eastAsia="Century Gothic" w:cstheme="minorHAnsi"/>
          <w:i/>
          <w:iCs/>
          <w:color w:val="2B2727"/>
          <w:sz w:val="36"/>
          <w:szCs w:val="36"/>
        </w:rPr>
        <w:t xml:space="preserve">Harriet Andersson, Kari </w:t>
      </w:r>
      <w:proofErr w:type="spellStart"/>
      <w:r w:rsidRPr="00CA2CD0">
        <w:rPr>
          <w:rFonts w:eastAsia="Century Gothic" w:cstheme="minorHAnsi"/>
          <w:i/>
          <w:iCs/>
          <w:color w:val="2B2727"/>
          <w:sz w:val="36"/>
          <w:szCs w:val="36"/>
        </w:rPr>
        <w:t>Sylwan</w:t>
      </w:r>
      <w:proofErr w:type="spellEnd"/>
      <w:r w:rsidRPr="00CA2CD0">
        <w:rPr>
          <w:rFonts w:eastAsia="Century Gothic" w:cstheme="minorHAnsi"/>
          <w:i/>
          <w:iCs/>
          <w:color w:val="2B2727"/>
          <w:sz w:val="36"/>
          <w:szCs w:val="36"/>
        </w:rPr>
        <w:t>, Ingrid Thulin.</w:t>
      </w:r>
    </w:p>
    <w:p w14:paraId="403DAB8B" w14:textId="77777777" w:rsidR="00422A72" w:rsidRPr="00CA2CD0" w:rsidRDefault="00422A72" w:rsidP="00422A72">
      <w:pPr>
        <w:spacing w:after="240" w:line="240" w:lineRule="auto"/>
        <w:rPr>
          <w:rFonts w:eastAsia="Century Gothic" w:cstheme="minorHAnsi"/>
          <w:color w:val="2B2727"/>
          <w:sz w:val="36"/>
          <w:szCs w:val="36"/>
        </w:rPr>
      </w:pPr>
      <w:r w:rsidRPr="00CA2CD0">
        <w:rPr>
          <w:rFonts w:eastAsia="Century Gothic" w:cstheme="minorHAnsi"/>
          <w:color w:val="2B2727"/>
          <w:sz w:val="36"/>
          <w:szCs w:val="36"/>
        </w:rPr>
        <w:lastRenderedPageBreak/>
        <w:t xml:space="preserve">Memories, </w:t>
      </w:r>
      <w:proofErr w:type="gramStart"/>
      <w:r w:rsidRPr="00CA2CD0">
        <w:rPr>
          <w:rFonts w:eastAsia="Century Gothic" w:cstheme="minorHAnsi"/>
          <w:color w:val="2B2727"/>
          <w:sz w:val="36"/>
          <w:szCs w:val="36"/>
        </w:rPr>
        <w:t>dreams</w:t>
      </w:r>
      <w:proofErr w:type="gramEnd"/>
      <w:r w:rsidRPr="00CA2CD0">
        <w:rPr>
          <w:rFonts w:eastAsia="Century Gothic" w:cstheme="minorHAnsi"/>
          <w:color w:val="2B2727"/>
          <w:sz w:val="36"/>
          <w:szCs w:val="36"/>
        </w:rPr>
        <w:t xml:space="preserve"> and the passage of time combine in Ingmar Bergman’s visually stunning masterwork, re-released for its 50th anniversary.</w:t>
      </w:r>
    </w:p>
    <w:p w14:paraId="18EAB908" w14:textId="48B2303A" w:rsidR="00422A72" w:rsidRPr="00CA2CD0" w:rsidRDefault="00422A72" w:rsidP="00422A72">
      <w:pPr>
        <w:spacing w:after="240" w:line="240" w:lineRule="auto"/>
        <w:rPr>
          <w:rFonts w:eastAsia="Century Gothic" w:cstheme="minorHAnsi"/>
          <w:color w:val="2B2727"/>
          <w:sz w:val="36"/>
          <w:szCs w:val="36"/>
        </w:rPr>
      </w:pPr>
      <w:r w:rsidRPr="00CA2CD0">
        <w:rPr>
          <w:rFonts w:eastAsia="Century Gothic" w:cstheme="minorHAnsi"/>
          <w:color w:val="2B2727"/>
          <w:sz w:val="36"/>
          <w:szCs w:val="36"/>
        </w:rPr>
        <w:t>Sisters Maria and Karin have returned to their family’s rural manor home to tend to their dying sibling Agnes. Waiting for the inevitable, the sisters’ cold familiarity and lack of connection are thrown into sharp relief by the honest, abandoned love the family housemaid lavishes upon Agnes, and troubling memories and long-repressed feelings rise to the surface.</w:t>
      </w:r>
    </w:p>
    <w:p w14:paraId="76F109F8" w14:textId="77777777" w:rsidR="00422A72" w:rsidRPr="00CA2CD0" w:rsidRDefault="00422A72" w:rsidP="00422A72">
      <w:pPr>
        <w:spacing w:after="240" w:line="240" w:lineRule="auto"/>
        <w:rPr>
          <w:rFonts w:eastAsia="Century Gothic" w:cstheme="minorHAnsi"/>
          <w:color w:val="2B2727"/>
          <w:sz w:val="36"/>
          <w:szCs w:val="36"/>
        </w:rPr>
      </w:pPr>
    </w:p>
    <w:p w14:paraId="1EA56BE9" w14:textId="20AE3CA8" w:rsidR="00275B34" w:rsidRPr="00CA2CD0" w:rsidRDefault="00275B34" w:rsidP="00275B34">
      <w:pPr>
        <w:rPr>
          <w:rFonts w:eastAsia="Century Gothic" w:cstheme="minorHAnsi"/>
          <w:b/>
          <w:sz w:val="36"/>
          <w:szCs w:val="36"/>
        </w:rPr>
      </w:pPr>
      <w:r w:rsidRPr="00CA2CD0">
        <w:rPr>
          <w:rFonts w:eastAsia="Century Gothic" w:cstheme="minorHAnsi"/>
          <w:b/>
          <w:sz w:val="36"/>
          <w:szCs w:val="36"/>
        </w:rPr>
        <w:t>Luzzu (tbc)</w:t>
      </w:r>
    </w:p>
    <w:p w14:paraId="5759AAC8" w14:textId="0C2F0F10" w:rsidR="00B57B05" w:rsidRPr="00CA2CD0" w:rsidRDefault="00B57B05" w:rsidP="00275B34">
      <w:pPr>
        <w:rPr>
          <w:rFonts w:eastAsia="Century Gothic" w:cstheme="minorHAnsi"/>
          <w:b/>
          <w:sz w:val="36"/>
          <w:szCs w:val="36"/>
        </w:rPr>
      </w:pPr>
      <w:r w:rsidRPr="00CA2CD0">
        <w:rPr>
          <w:rFonts w:eastAsia="Century Gothic" w:cstheme="minorHAnsi"/>
          <w:b/>
          <w:sz w:val="36"/>
          <w:szCs w:val="36"/>
        </w:rPr>
        <w:t>Friday 17 – Wednesday 22 June</w:t>
      </w:r>
    </w:p>
    <w:p w14:paraId="0461871F" w14:textId="4E49D589" w:rsidR="00B57B05" w:rsidRPr="00CA2CD0" w:rsidRDefault="00B57B05" w:rsidP="00275B34">
      <w:pPr>
        <w:rPr>
          <w:rFonts w:eastAsia="Century Gothic" w:cstheme="minorHAnsi"/>
          <w:bCs/>
          <w:sz w:val="36"/>
          <w:szCs w:val="36"/>
        </w:rPr>
      </w:pPr>
      <w:r w:rsidRPr="00CA2CD0">
        <w:rPr>
          <w:rFonts w:eastAsia="Century Gothic" w:cstheme="minorHAnsi"/>
          <w:bCs/>
          <w:sz w:val="36"/>
          <w:szCs w:val="36"/>
        </w:rPr>
        <w:t>Fri 17, 6pm</w:t>
      </w:r>
      <w:r w:rsidRPr="00CA2CD0">
        <w:rPr>
          <w:rFonts w:eastAsia="Century Gothic" w:cstheme="minorHAnsi"/>
          <w:bCs/>
          <w:sz w:val="36"/>
          <w:szCs w:val="36"/>
        </w:rPr>
        <w:br/>
        <w:t>Sat 18, 2.30pm</w:t>
      </w:r>
      <w:r w:rsidRPr="00CA2CD0">
        <w:rPr>
          <w:rFonts w:eastAsia="Century Gothic" w:cstheme="minorHAnsi"/>
          <w:bCs/>
          <w:sz w:val="36"/>
          <w:szCs w:val="36"/>
        </w:rPr>
        <w:br/>
        <w:t>Wed 22, 8.30pm</w:t>
      </w:r>
    </w:p>
    <w:p w14:paraId="14D3DBDB" w14:textId="1141DB5F" w:rsidR="00275B34" w:rsidRPr="00CA2CD0" w:rsidRDefault="00275B34" w:rsidP="00275B34">
      <w:pPr>
        <w:rPr>
          <w:rFonts w:eastAsia="Century Gothic" w:cstheme="minorHAnsi"/>
          <w:bCs/>
          <w:i/>
          <w:iCs/>
          <w:sz w:val="36"/>
          <w:szCs w:val="36"/>
        </w:rPr>
      </w:pPr>
      <w:r w:rsidRPr="00CA2CD0">
        <w:rPr>
          <w:rFonts w:eastAsia="Century Gothic" w:cstheme="minorHAnsi"/>
          <w:bCs/>
          <w:i/>
          <w:iCs/>
          <w:sz w:val="36"/>
          <w:szCs w:val="36"/>
        </w:rPr>
        <w:t xml:space="preserve">Dir. Alex Camilleri, 2021, Malta, 95 mins, subtitled. Cast. </w:t>
      </w:r>
      <w:proofErr w:type="spellStart"/>
      <w:r w:rsidRPr="00CA2CD0">
        <w:rPr>
          <w:rFonts w:eastAsia="Century Gothic" w:cstheme="minorHAnsi"/>
          <w:bCs/>
          <w:i/>
          <w:iCs/>
          <w:sz w:val="36"/>
          <w:szCs w:val="36"/>
        </w:rPr>
        <w:t>Jesmark</w:t>
      </w:r>
      <w:proofErr w:type="spellEnd"/>
      <w:r w:rsidRPr="00CA2CD0">
        <w:rPr>
          <w:rFonts w:eastAsia="Century Gothic" w:cstheme="minorHAnsi"/>
          <w:bCs/>
          <w:i/>
          <w:iCs/>
          <w:sz w:val="36"/>
          <w:szCs w:val="36"/>
        </w:rPr>
        <w:t xml:space="preserve"> Scicluna, Frida Cauchi, Michaela </w:t>
      </w:r>
      <w:proofErr w:type="spellStart"/>
      <w:r w:rsidRPr="00CA2CD0">
        <w:rPr>
          <w:rFonts w:eastAsia="Century Gothic" w:cstheme="minorHAnsi"/>
          <w:bCs/>
          <w:i/>
          <w:iCs/>
          <w:sz w:val="36"/>
          <w:szCs w:val="36"/>
        </w:rPr>
        <w:t>Ferrugia</w:t>
      </w:r>
      <w:proofErr w:type="spellEnd"/>
      <w:r w:rsidRPr="00CA2CD0">
        <w:rPr>
          <w:rFonts w:eastAsia="Century Gothic" w:cstheme="minorHAnsi"/>
          <w:bCs/>
          <w:i/>
          <w:iCs/>
          <w:sz w:val="36"/>
          <w:szCs w:val="36"/>
        </w:rPr>
        <w:t>.</w:t>
      </w:r>
    </w:p>
    <w:p w14:paraId="7867B6E9" w14:textId="4EA81158" w:rsidR="00422A72" w:rsidRPr="00CA2CD0" w:rsidRDefault="00275B34" w:rsidP="00275B34">
      <w:pPr>
        <w:rPr>
          <w:rFonts w:eastAsia="Century Gothic" w:cstheme="minorHAnsi"/>
          <w:bCs/>
          <w:sz w:val="36"/>
          <w:szCs w:val="36"/>
        </w:rPr>
      </w:pPr>
      <w:proofErr w:type="spellStart"/>
      <w:r w:rsidRPr="00CA2CD0">
        <w:rPr>
          <w:rFonts w:eastAsia="Century Gothic" w:cstheme="minorHAnsi"/>
          <w:bCs/>
          <w:sz w:val="36"/>
          <w:szCs w:val="36"/>
        </w:rPr>
        <w:t>Jesmark</w:t>
      </w:r>
      <w:proofErr w:type="spellEnd"/>
      <w:r w:rsidRPr="00CA2CD0">
        <w:rPr>
          <w:rFonts w:eastAsia="Century Gothic" w:cstheme="minorHAnsi"/>
          <w:bCs/>
          <w:sz w:val="36"/>
          <w:szCs w:val="36"/>
        </w:rPr>
        <w:t xml:space="preserve">, a struggling fisherman on the island of Malta, must make an agonising choice: repair his leaking </w:t>
      </w:r>
      <w:r w:rsidR="00B57B05" w:rsidRPr="00CA2CD0">
        <w:rPr>
          <w:rFonts w:eastAsia="Century Gothic" w:cstheme="minorHAnsi"/>
          <w:bCs/>
          <w:sz w:val="36"/>
          <w:szCs w:val="36"/>
        </w:rPr>
        <w:t>L</w:t>
      </w:r>
      <w:r w:rsidRPr="00CA2CD0">
        <w:rPr>
          <w:rFonts w:eastAsia="Century Gothic" w:cstheme="minorHAnsi"/>
          <w:bCs/>
          <w:sz w:val="36"/>
          <w:szCs w:val="36"/>
        </w:rPr>
        <w:t xml:space="preserve">uzzu – the traditional wooden fishing boat that has been in his family for generations – or decommission it in exchange for a government pay-out. Faced with the temptation of making easy money working for a black-market fishing operation, </w:t>
      </w:r>
      <w:proofErr w:type="spellStart"/>
      <w:r w:rsidRPr="00CA2CD0">
        <w:rPr>
          <w:rFonts w:eastAsia="Century Gothic" w:cstheme="minorHAnsi"/>
          <w:bCs/>
          <w:sz w:val="36"/>
          <w:szCs w:val="36"/>
        </w:rPr>
        <w:t>Jesmark</w:t>
      </w:r>
      <w:proofErr w:type="spellEnd"/>
      <w:r w:rsidRPr="00CA2CD0">
        <w:rPr>
          <w:rFonts w:eastAsia="Century Gothic" w:cstheme="minorHAnsi"/>
          <w:bCs/>
          <w:sz w:val="36"/>
          <w:szCs w:val="36"/>
        </w:rPr>
        <w:t xml:space="preserve"> must reconcile his desire to preserve tradition with the need to provide for his young family. Luzzu recalls the neorealist traditions of Visconti and </w:t>
      </w:r>
      <w:proofErr w:type="gramStart"/>
      <w:r w:rsidRPr="00CA2CD0">
        <w:rPr>
          <w:rFonts w:eastAsia="Century Gothic" w:cstheme="minorHAnsi"/>
          <w:bCs/>
          <w:sz w:val="36"/>
          <w:szCs w:val="36"/>
        </w:rPr>
        <w:t>Rossellini, and</w:t>
      </w:r>
      <w:proofErr w:type="gramEnd"/>
      <w:r w:rsidRPr="00CA2CD0">
        <w:rPr>
          <w:rFonts w:eastAsia="Century Gothic" w:cstheme="minorHAnsi"/>
          <w:bCs/>
          <w:sz w:val="36"/>
          <w:szCs w:val="36"/>
        </w:rPr>
        <w:t xml:space="preserve"> offers a glimpse into the beauty of an island rarely portrayed in cinema.</w:t>
      </w:r>
    </w:p>
    <w:p w14:paraId="5ADAEBB4" w14:textId="1B914ABC" w:rsidR="00275B34" w:rsidRPr="00CA2CD0" w:rsidRDefault="00275B34" w:rsidP="00275B34">
      <w:pPr>
        <w:rPr>
          <w:rFonts w:eastAsia="Century Gothic" w:cstheme="minorHAnsi"/>
          <w:bCs/>
          <w:sz w:val="36"/>
          <w:szCs w:val="36"/>
        </w:rPr>
      </w:pPr>
    </w:p>
    <w:p w14:paraId="5A388D56" w14:textId="77777777" w:rsidR="00CA2CD0" w:rsidRDefault="00CA2CD0" w:rsidP="00275B34">
      <w:pPr>
        <w:rPr>
          <w:rFonts w:eastAsia="Century Gothic" w:cstheme="minorHAnsi"/>
          <w:b/>
          <w:sz w:val="36"/>
          <w:szCs w:val="36"/>
        </w:rPr>
      </w:pPr>
    </w:p>
    <w:p w14:paraId="0E451D53" w14:textId="77777777" w:rsidR="00CA2CD0" w:rsidRDefault="00CA2CD0" w:rsidP="00275B34">
      <w:pPr>
        <w:rPr>
          <w:rFonts w:eastAsia="Century Gothic" w:cstheme="minorHAnsi"/>
          <w:b/>
          <w:sz w:val="36"/>
          <w:szCs w:val="36"/>
        </w:rPr>
      </w:pPr>
    </w:p>
    <w:p w14:paraId="6DC8A221" w14:textId="4692F170" w:rsidR="00275B34" w:rsidRPr="00CA2CD0" w:rsidRDefault="00275B34" w:rsidP="00275B34">
      <w:pPr>
        <w:rPr>
          <w:rFonts w:eastAsia="Century Gothic" w:cstheme="minorHAnsi"/>
          <w:b/>
          <w:sz w:val="36"/>
          <w:szCs w:val="36"/>
        </w:rPr>
      </w:pPr>
      <w:r w:rsidRPr="00CA2CD0">
        <w:rPr>
          <w:rFonts w:eastAsia="Century Gothic" w:cstheme="minorHAnsi"/>
          <w:b/>
          <w:sz w:val="36"/>
          <w:szCs w:val="36"/>
        </w:rPr>
        <w:lastRenderedPageBreak/>
        <w:t>Free Film Night.</w:t>
      </w:r>
    </w:p>
    <w:p w14:paraId="4500B1BE" w14:textId="77777777" w:rsidR="00275B34" w:rsidRPr="00CA2CD0" w:rsidRDefault="00275B34" w:rsidP="00275B34">
      <w:pPr>
        <w:rPr>
          <w:rFonts w:eastAsia="Century Gothic" w:cstheme="minorHAnsi"/>
          <w:bCs/>
          <w:sz w:val="36"/>
          <w:szCs w:val="36"/>
        </w:rPr>
      </w:pPr>
      <w:r w:rsidRPr="00CA2CD0">
        <w:rPr>
          <w:rFonts w:eastAsia="Century Gothic" w:cstheme="minorHAnsi"/>
          <w:bCs/>
          <w:sz w:val="36"/>
          <w:szCs w:val="36"/>
        </w:rPr>
        <w:t xml:space="preserve">Screening sponsored by the C-Care Interreg project delivered through The </w:t>
      </w:r>
      <w:proofErr w:type="spellStart"/>
      <w:r w:rsidRPr="00CA2CD0">
        <w:rPr>
          <w:rFonts w:eastAsia="Century Gothic" w:cstheme="minorHAnsi"/>
          <w:bCs/>
          <w:sz w:val="36"/>
          <w:szCs w:val="36"/>
        </w:rPr>
        <w:t>Resurgam</w:t>
      </w:r>
      <w:proofErr w:type="spellEnd"/>
      <w:r w:rsidRPr="00CA2CD0">
        <w:rPr>
          <w:rFonts w:eastAsia="Century Gothic" w:cstheme="minorHAnsi"/>
          <w:bCs/>
          <w:sz w:val="36"/>
          <w:szCs w:val="36"/>
        </w:rPr>
        <w:t xml:space="preserve"> Charter.</w:t>
      </w:r>
    </w:p>
    <w:p w14:paraId="2FECC8D1" w14:textId="46AF9346" w:rsidR="00275B34" w:rsidRPr="00CA2CD0" w:rsidRDefault="00275B34" w:rsidP="00275B34">
      <w:pPr>
        <w:rPr>
          <w:rFonts w:eastAsia="Century Gothic" w:cstheme="minorHAnsi"/>
          <w:bCs/>
          <w:sz w:val="36"/>
          <w:szCs w:val="36"/>
        </w:rPr>
      </w:pPr>
      <w:r w:rsidRPr="00CA2CD0">
        <w:rPr>
          <w:rFonts w:eastAsia="Century Gothic" w:cstheme="minorHAnsi"/>
          <w:bCs/>
          <w:sz w:val="36"/>
          <w:szCs w:val="36"/>
        </w:rPr>
        <w:t>Details to be announced later in April. Please see the PAC website for further details.</w:t>
      </w:r>
    </w:p>
    <w:p w14:paraId="0335A5F6" w14:textId="77777777" w:rsidR="00275B34" w:rsidRPr="00CA2CD0" w:rsidRDefault="00275B34" w:rsidP="00275B34">
      <w:pPr>
        <w:rPr>
          <w:rFonts w:eastAsia="Century Gothic" w:cstheme="minorHAnsi"/>
          <w:sz w:val="36"/>
          <w:szCs w:val="36"/>
        </w:rPr>
      </w:pPr>
    </w:p>
    <w:p w14:paraId="52254EA7" w14:textId="4BC0DF99" w:rsidR="00422A72" w:rsidRPr="00CA2CD0" w:rsidRDefault="00422A72" w:rsidP="00422A72">
      <w:pPr>
        <w:rPr>
          <w:rFonts w:eastAsia="Century Gothic" w:cstheme="minorHAnsi"/>
          <w:b/>
          <w:sz w:val="36"/>
          <w:szCs w:val="36"/>
        </w:rPr>
      </w:pPr>
      <w:r w:rsidRPr="00CA2CD0">
        <w:rPr>
          <w:rFonts w:eastAsia="Century Gothic" w:cstheme="minorHAnsi"/>
          <w:b/>
          <w:sz w:val="36"/>
          <w:szCs w:val="36"/>
        </w:rPr>
        <w:t>Good Luck to you Leo Grande (tbc)</w:t>
      </w:r>
    </w:p>
    <w:p w14:paraId="414ECCEE" w14:textId="1B5C5943" w:rsidR="003D1110" w:rsidRPr="00CA2CD0" w:rsidRDefault="003D1110" w:rsidP="00422A72">
      <w:pPr>
        <w:rPr>
          <w:rFonts w:eastAsia="Century Gothic" w:cstheme="minorHAnsi"/>
          <w:b/>
          <w:sz w:val="36"/>
          <w:szCs w:val="36"/>
        </w:rPr>
      </w:pPr>
      <w:r w:rsidRPr="00CA2CD0">
        <w:rPr>
          <w:rFonts w:eastAsia="Century Gothic" w:cstheme="minorHAnsi"/>
          <w:b/>
          <w:sz w:val="36"/>
          <w:szCs w:val="36"/>
        </w:rPr>
        <w:t xml:space="preserve">Friday 24 – </w:t>
      </w:r>
      <w:r w:rsidR="00B57B05" w:rsidRPr="00CA2CD0">
        <w:rPr>
          <w:rFonts w:eastAsia="Century Gothic" w:cstheme="minorHAnsi"/>
          <w:b/>
          <w:sz w:val="36"/>
          <w:szCs w:val="36"/>
        </w:rPr>
        <w:t>Wednesday 29</w:t>
      </w:r>
      <w:r w:rsidRPr="00CA2CD0">
        <w:rPr>
          <w:rFonts w:eastAsia="Century Gothic" w:cstheme="minorHAnsi"/>
          <w:b/>
          <w:sz w:val="36"/>
          <w:szCs w:val="36"/>
        </w:rPr>
        <w:t xml:space="preserve"> June</w:t>
      </w:r>
    </w:p>
    <w:p w14:paraId="3BDF6E37" w14:textId="29EA4912" w:rsidR="00B52E6E" w:rsidRPr="00CA2CD0" w:rsidRDefault="00B52E6E" w:rsidP="00422A72">
      <w:pPr>
        <w:rPr>
          <w:rFonts w:eastAsia="Century Gothic" w:cstheme="minorHAnsi"/>
          <w:bCs/>
          <w:sz w:val="36"/>
          <w:szCs w:val="36"/>
        </w:rPr>
      </w:pPr>
      <w:r w:rsidRPr="00CA2CD0">
        <w:rPr>
          <w:rFonts w:eastAsia="Century Gothic" w:cstheme="minorHAnsi"/>
          <w:bCs/>
          <w:sz w:val="36"/>
          <w:szCs w:val="36"/>
        </w:rPr>
        <w:t>Fri 24, 6pm</w:t>
      </w:r>
      <w:r w:rsidRPr="00CA2CD0">
        <w:rPr>
          <w:rFonts w:eastAsia="Century Gothic" w:cstheme="minorHAnsi"/>
          <w:bCs/>
          <w:sz w:val="36"/>
          <w:szCs w:val="36"/>
        </w:rPr>
        <w:br/>
        <w:t>Sat 25, 2.30pm (Relaxed</w:t>
      </w:r>
      <w:r w:rsidR="00B67743" w:rsidRPr="00CA2CD0">
        <w:rPr>
          <w:rFonts w:eastAsia="Century Gothic" w:cstheme="minorHAnsi"/>
          <w:bCs/>
          <w:sz w:val="36"/>
          <w:szCs w:val="36"/>
        </w:rPr>
        <w:t xml:space="preserve"> + Captioned</w:t>
      </w:r>
      <w:r w:rsidRPr="00CA2CD0">
        <w:rPr>
          <w:rFonts w:eastAsia="Century Gothic" w:cstheme="minorHAnsi"/>
          <w:bCs/>
          <w:sz w:val="36"/>
          <w:szCs w:val="36"/>
        </w:rPr>
        <w:t>) &amp; 8pm</w:t>
      </w:r>
      <w:r w:rsidRPr="00CA2CD0">
        <w:rPr>
          <w:rFonts w:eastAsia="Century Gothic" w:cstheme="minorHAnsi"/>
          <w:bCs/>
          <w:sz w:val="36"/>
          <w:szCs w:val="36"/>
        </w:rPr>
        <w:br/>
        <w:t>Tue 28, 6pm</w:t>
      </w:r>
      <w:r w:rsidRPr="00CA2CD0">
        <w:rPr>
          <w:rFonts w:eastAsia="Century Gothic" w:cstheme="minorHAnsi"/>
          <w:bCs/>
          <w:sz w:val="36"/>
          <w:szCs w:val="36"/>
        </w:rPr>
        <w:br/>
        <w:t>Wed 29, 11am (BIB) &amp; 8.30pm</w:t>
      </w:r>
      <w:r w:rsidRPr="00CA2CD0">
        <w:rPr>
          <w:rFonts w:eastAsia="Century Gothic" w:cstheme="minorHAnsi"/>
          <w:bCs/>
          <w:sz w:val="36"/>
          <w:szCs w:val="36"/>
        </w:rPr>
        <w:br/>
      </w:r>
      <w:r w:rsidR="00B57B05" w:rsidRPr="00CA2CD0">
        <w:rPr>
          <w:rFonts w:eastAsia="Century Gothic" w:cstheme="minorHAnsi"/>
          <w:bCs/>
          <w:sz w:val="36"/>
          <w:szCs w:val="36"/>
        </w:rPr>
        <w:t>Wed 29</w:t>
      </w:r>
      <w:r w:rsidRPr="00CA2CD0">
        <w:rPr>
          <w:rFonts w:eastAsia="Century Gothic" w:cstheme="minorHAnsi"/>
          <w:bCs/>
          <w:sz w:val="36"/>
          <w:szCs w:val="36"/>
        </w:rPr>
        <w:t xml:space="preserve">, 6pm </w:t>
      </w:r>
    </w:p>
    <w:p w14:paraId="52E62C31" w14:textId="7C346920" w:rsidR="00422A72" w:rsidRPr="00CA2CD0" w:rsidRDefault="00422A72" w:rsidP="00422A72">
      <w:pPr>
        <w:rPr>
          <w:rFonts w:eastAsia="Century Gothic" w:cstheme="minorHAnsi"/>
          <w:i/>
          <w:iCs/>
          <w:sz w:val="36"/>
          <w:szCs w:val="36"/>
        </w:rPr>
      </w:pPr>
      <w:proofErr w:type="spellStart"/>
      <w:r w:rsidRPr="00CA2CD0">
        <w:rPr>
          <w:rFonts w:eastAsia="Century Gothic" w:cstheme="minorHAnsi"/>
          <w:i/>
          <w:iCs/>
          <w:sz w:val="36"/>
          <w:szCs w:val="36"/>
          <w:lang w:val="fr-FR"/>
        </w:rPr>
        <w:t>Dir</w:t>
      </w:r>
      <w:proofErr w:type="spellEnd"/>
      <w:r w:rsidRPr="00CA2CD0">
        <w:rPr>
          <w:rFonts w:eastAsia="Century Gothic" w:cstheme="minorHAnsi"/>
          <w:i/>
          <w:iCs/>
          <w:sz w:val="36"/>
          <w:szCs w:val="36"/>
          <w:lang w:val="fr-FR"/>
        </w:rPr>
        <w:t xml:space="preserve">. Sophie Hyde, UK, 2021, 97 mins. </w:t>
      </w:r>
      <w:r w:rsidRPr="00CA2CD0">
        <w:rPr>
          <w:rFonts w:eastAsia="Century Gothic" w:cstheme="minorHAnsi"/>
          <w:i/>
          <w:iCs/>
          <w:sz w:val="36"/>
          <w:szCs w:val="36"/>
        </w:rPr>
        <w:t>Cast. Emma Thompson, Daryl McCormack.</w:t>
      </w:r>
    </w:p>
    <w:p w14:paraId="633A3009" w14:textId="01B1F2DB"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Nancy Stokes doesn’t know good sex. Whatever it may be, Nancy, a retired schoolteacher, is pretty sure she has never had it, but she is determined to finally do something about that. She even has a plan: It involves an anonymous hotel room, and a young sex worker who calls himself Leo Grande. A charming, intimate comedy about genuine human connections, sex positivity, and female pleasure. McCormack shines as the witty and empathetic Leo Grande, whose chemistry with Thompson’s wonderfully complex Nancy is captured by Hyde’s tender direction. </w:t>
      </w:r>
    </w:p>
    <w:p w14:paraId="22BE6359" w14:textId="77777777" w:rsidR="00422A72" w:rsidRPr="00CA2CD0" w:rsidRDefault="00422A72" w:rsidP="00422A72">
      <w:pPr>
        <w:rPr>
          <w:rFonts w:eastAsia="Century Gothic" w:cstheme="minorHAnsi"/>
          <w:sz w:val="36"/>
          <w:szCs w:val="36"/>
        </w:rPr>
      </w:pPr>
    </w:p>
    <w:p w14:paraId="0A200571" w14:textId="77777777" w:rsidR="00CA2CD0" w:rsidRDefault="00CA2CD0">
      <w:pPr>
        <w:rPr>
          <w:rFonts w:eastAsia="Century Gothic" w:cstheme="minorHAnsi"/>
          <w:b/>
          <w:sz w:val="36"/>
          <w:szCs w:val="36"/>
        </w:rPr>
      </w:pPr>
      <w:r>
        <w:rPr>
          <w:rFonts w:eastAsia="Century Gothic" w:cstheme="minorHAnsi"/>
          <w:b/>
          <w:sz w:val="36"/>
          <w:szCs w:val="36"/>
        </w:rPr>
        <w:br w:type="page"/>
      </w:r>
    </w:p>
    <w:p w14:paraId="4A51BA1C" w14:textId="01E6982C" w:rsidR="00422A72" w:rsidRPr="00CA2CD0" w:rsidRDefault="00422A72" w:rsidP="00422A72">
      <w:pPr>
        <w:rPr>
          <w:rFonts w:eastAsia="Century Gothic" w:cstheme="minorHAnsi"/>
          <w:b/>
          <w:sz w:val="36"/>
          <w:szCs w:val="36"/>
        </w:rPr>
      </w:pPr>
      <w:r w:rsidRPr="00CA2CD0">
        <w:rPr>
          <w:rFonts w:eastAsia="Century Gothic" w:cstheme="minorHAnsi"/>
          <w:b/>
          <w:sz w:val="36"/>
          <w:szCs w:val="36"/>
        </w:rPr>
        <w:lastRenderedPageBreak/>
        <w:t>Everything Went Fine (</w:t>
      </w:r>
      <w:r w:rsidR="00CA2CD0">
        <w:rPr>
          <w:rFonts w:eastAsia="Century Gothic" w:cstheme="minorHAnsi"/>
          <w:b/>
          <w:sz w:val="36"/>
          <w:szCs w:val="36"/>
        </w:rPr>
        <w:t>15</w:t>
      </w:r>
      <w:r w:rsidRPr="00CA2CD0">
        <w:rPr>
          <w:rFonts w:eastAsia="Century Gothic" w:cstheme="minorHAnsi"/>
          <w:b/>
          <w:sz w:val="36"/>
          <w:szCs w:val="36"/>
        </w:rPr>
        <w:t>)</w:t>
      </w:r>
    </w:p>
    <w:p w14:paraId="7B5F8525" w14:textId="77777777" w:rsidR="004A2924" w:rsidRPr="00CA2CD0" w:rsidRDefault="004A2924" w:rsidP="004A2924">
      <w:pPr>
        <w:rPr>
          <w:rFonts w:eastAsia="Century Gothic" w:cstheme="minorHAnsi"/>
          <w:b/>
          <w:sz w:val="36"/>
          <w:szCs w:val="36"/>
        </w:rPr>
      </w:pPr>
      <w:r w:rsidRPr="00CA2CD0">
        <w:rPr>
          <w:rFonts w:eastAsia="Century Gothic" w:cstheme="minorHAnsi"/>
          <w:b/>
          <w:sz w:val="36"/>
          <w:szCs w:val="36"/>
        </w:rPr>
        <w:t>Programmer’s Pick</w:t>
      </w:r>
    </w:p>
    <w:p w14:paraId="5C1060D4" w14:textId="77777777" w:rsidR="004A2924" w:rsidRPr="00CA2CD0" w:rsidRDefault="004A2924" w:rsidP="00422A72">
      <w:pPr>
        <w:rPr>
          <w:rFonts w:eastAsia="Century Gothic" w:cstheme="minorHAnsi"/>
          <w:b/>
          <w:sz w:val="36"/>
          <w:szCs w:val="36"/>
        </w:rPr>
      </w:pPr>
    </w:p>
    <w:p w14:paraId="1AA6D9EE" w14:textId="49BD6CC1" w:rsidR="003D1110" w:rsidRPr="00CA2CD0" w:rsidRDefault="003D1110" w:rsidP="00422A72">
      <w:pPr>
        <w:rPr>
          <w:rFonts w:eastAsia="Century Gothic" w:cstheme="minorHAnsi"/>
          <w:b/>
          <w:sz w:val="36"/>
          <w:szCs w:val="36"/>
        </w:rPr>
      </w:pPr>
      <w:r w:rsidRPr="00CA2CD0">
        <w:rPr>
          <w:rFonts w:eastAsia="Century Gothic" w:cstheme="minorHAnsi"/>
          <w:b/>
          <w:sz w:val="36"/>
          <w:szCs w:val="36"/>
        </w:rPr>
        <w:t xml:space="preserve">Friday 24 – </w:t>
      </w:r>
      <w:r w:rsidR="00B57B05" w:rsidRPr="00CA2CD0">
        <w:rPr>
          <w:rFonts w:eastAsia="Century Gothic" w:cstheme="minorHAnsi"/>
          <w:b/>
          <w:sz w:val="36"/>
          <w:szCs w:val="36"/>
        </w:rPr>
        <w:t>Wednesday 29 June</w:t>
      </w:r>
    </w:p>
    <w:p w14:paraId="7A56A282" w14:textId="4F710DC9" w:rsidR="00B52E6E" w:rsidRPr="00CA2CD0" w:rsidRDefault="00B52E6E" w:rsidP="00422A72">
      <w:pPr>
        <w:rPr>
          <w:rFonts w:eastAsia="Century Gothic" w:cstheme="minorHAnsi"/>
          <w:bCs/>
          <w:sz w:val="36"/>
          <w:szCs w:val="36"/>
        </w:rPr>
      </w:pPr>
      <w:r w:rsidRPr="00CA2CD0">
        <w:rPr>
          <w:rFonts w:eastAsia="Century Gothic" w:cstheme="minorHAnsi"/>
          <w:bCs/>
          <w:sz w:val="36"/>
          <w:szCs w:val="36"/>
        </w:rPr>
        <w:t>Fri 24, 8.30pm</w:t>
      </w:r>
      <w:r w:rsidRPr="00CA2CD0">
        <w:rPr>
          <w:rFonts w:eastAsia="Century Gothic" w:cstheme="minorHAnsi"/>
          <w:bCs/>
          <w:sz w:val="36"/>
          <w:szCs w:val="36"/>
        </w:rPr>
        <w:br/>
        <w:t>Sat 25, 5.30pm</w:t>
      </w:r>
      <w:r w:rsidRPr="00CA2CD0">
        <w:rPr>
          <w:rFonts w:eastAsia="Century Gothic" w:cstheme="minorHAnsi"/>
          <w:bCs/>
          <w:sz w:val="36"/>
          <w:szCs w:val="36"/>
        </w:rPr>
        <w:br/>
        <w:t>Tue 28, 8.30pm</w:t>
      </w:r>
      <w:r w:rsidRPr="00CA2CD0">
        <w:rPr>
          <w:rFonts w:eastAsia="Century Gothic" w:cstheme="minorHAnsi"/>
          <w:bCs/>
          <w:sz w:val="36"/>
          <w:szCs w:val="36"/>
        </w:rPr>
        <w:br/>
        <w:t>Wed 29, 2.30pm &amp; 6pm</w:t>
      </w:r>
      <w:r w:rsidRPr="00CA2CD0">
        <w:rPr>
          <w:rFonts w:eastAsia="Century Gothic" w:cstheme="minorHAnsi"/>
          <w:bCs/>
          <w:sz w:val="36"/>
          <w:szCs w:val="36"/>
        </w:rPr>
        <w:br/>
      </w:r>
    </w:p>
    <w:p w14:paraId="71AE464A" w14:textId="3E1B7CE4" w:rsidR="00422A72" w:rsidRPr="00CA2CD0" w:rsidRDefault="00422A72" w:rsidP="00422A72">
      <w:pPr>
        <w:rPr>
          <w:rFonts w:eastAsia="Century Gothic" w:cstheme="minorHAnsi"/>
          <w:i/>
          <w:iCs/>
          <w:sz w:val="36"/>
          <w:szCs w:val="36"/>
          <w:lang w:val="fr-FR"/>
        </w:rPr>
      </w:pPr>
      <w:proofErr w:type="spellStart"/>
      <w:r w:rsidRPr="00CA2CD0">
        <w:rPr>
          <w:rFonts w:eastAsia="Century Gothic" w:cstheme="minorHAnsi"/>
          <w:i/>
          <w:iCs/>
          <w:sz w:val="36"/>
          <w:szCs w:val="36"/>
          <w:lang w:val="fr-FR"/>
        </w:rPr>
        <w:t>Dir</w:t>
      </w:r>
      <w:proofErr w:type="spellEnd"/>
      <w:r w:rsidRPr="00CA2CD0">
        <w:rPr>
          <w:rFonts w:eastAsia="Century Gothic" w:cstheme="minorHAnsi"/>
          <w:i/>
          <w:iCs/>
          <w:sz w:val="36"/>
          <w:szCs w:val="36"/>
          <w:lang w:val="fr-FR"/>
        </w:rPr>
        <w:t>. Fran</w:t>
      </w:r>
      <w:r w:rsidR="00F16C5A" w:rsidRPr="00CA2CD0">
        <w:rPr>
          <w:rFonts w:eastAsia="Century Gothic" w:cstheme="minorHAnsi"/>
          <w:i/>
          <w:iCs/>
          <w:sz w:val="36"/>
          <w:szCs w:val="36"/>
          <w:lang w:val="fr-FR"/>
        </w:rPr>
        <w:t>ç</w:t>
      </w:r>
      <w:r w:rsidRPr="00CA2CD0">
        <w:rPr>
          <w:rFonts w:eastAsia="Century Gothic" w:cstheme="minorHAnsi"/>
          <w:i/>
          <w:iCs/>
          <w:sz w:val="36"/>
          <w:szCs w:val="36"/>
          <w:lang w:val="fr-FR"/>
        </w:rPr>
        <w:t xml:space="preserve">ois Ozon, France, 2021, 113 mins, </w:t>
      </w:r>
      <w:proofErr w:type="spellStart"/>
      <w:r w:rsidRPr="00CA2CD0">
        <w:rPr>
          <w:rFonts w:eastAsia="Century Gothic" w:cstheme="minorHAnsi"/>
          <w:i/>
          <w:iCs/>
          <w:sz w:val="36"/>
          <w:szCs w:val="36"/>
          <w:lang w:val="fr-FR"/>
        </w:rPr>
        <w:t>subtitled</w:t>
      </w:r>
      <w:proofErr w:type="spellEnd"/>
      <w:r w:rsidRPr="00CA2CD0">
        <w:rPr>
          <w:rFonts w:eastAsia="Century Gothic" w:cstheme="minorHAnsi"/>
          <w:i/>
          <w:iCs/>
          <w:sz w:val="36"/>
          <w:szCs w:val="36"/>
          <w:lang w:val="fr-FR"/>
        </w:rPr>
        <w:t>. Cast. Sophie Marceau, Andr</w:t>
      </w:r>
      <w:r w:rsidR="00F16C5A" w:rsidRPr="00CA2CD0">
        <w:rPr>
          <w:rFonts w:eastAsia="Century Gothic" w:cstheme="minorHAnsi"/>
          <w:i/>
          <w:iCs/>
          <w:sz w:val="36"/>
          <w:szCs w:val="36"/>
          <w:lang w:val="fr-FR"/>
        </w:rPr>
        <w:t>é</w:t>
      </w:r>
      <w:r w:rsidRPr="00CA2CD0">
        <w:rPr>
          <w:rFonts w:eastAsia="Century Gothic" w:cstheme="minorHAnsi"/>
          <w:i/>
          <w:iCs/>
          <w:sz w:val="36"/>
          <w:szCs w:val="36"/>
          <w:lang w:val="fr-FR"/>
        </w:rPr>
        <w:t xml:space="preserve"> </w:t>
      </w:r>
      <w:proofErr w:type="spellStart"/>
      <w:r w:rsidRPr="00CA2CD0">
        <w:rPr>
          <w:rFonts w:eastAsia="Century Gothic" w:cstheme="minorHAnsi"/>
          <w:i/>
          <w:iCs/>
          <w:sz w:val="36"/>
          <w:szCs w:val="36"/>
          <w:lang w:val="fr-FR"/>
        </w:rPr>
        <w:t>Dussollier</w:t>
      </w:r>
      <w:proofErr w:type="spellEnd"/>
      <w:r w:rsidRPr="00CA2CD0">
        <w:rPr>
          <w:rFonts w:eastAsia="Century Gothic" w:cstheme="minorHAnsi"/>
          <w:i/>
          <w:iCs/>
          <w:sz w:val="36"/>
          <w:szCs w:val="36"/>
          <w:lang w:val="fr-FR"/>
        </w:rPr>
        <w:t>, G</w:t>
      </w:r>
      <w:r w:rsidR="00F16C5A" w:rsidRPr="00CA2CD0">
        <w:rPr>
          <w:rFonts w:eastAsia="Century Gothic" w:cstheme="minorHAnsi"/>
          <w:i/>
          <w:iCs/>
          <w:sz w:val="36"/>
          <w:szCs w:val="36"/>
          <w:lang w:val="fr-FR"/>
        </w:rPr>
        <w:t>é</w:t>
      </w:r>
      <w:r w:rsidRPr="00CA2CD0">
        <w:rPr>
          <w:rFonts w:eastAsia="Century Gothic" w:cstheme="minorHAnsi"/>
          <w:i/>
          <w:iCs/>
          <w:sz w:val="36"/>
          <w:szCs w:val="36"/>
          <w:lang w:val="fr-FR"/>
        </w:rPr>
        <w:t xml:space="preserve">raldine </w:t>
      </w:r>
      <w:proofErr w:type="spellStart"/>
      <w:r w:rsidRPr="00CA2CD0">
        <w:rPr>
          <w:rFonts w:eastAsia="Century Gothic" w:cstheme="minorHAnsi"/>
          <w:i/>
          <w:iCs/>
          <w:sz w:val="36"/>
          <w:szCs w:val="36"/>
          <w:lang w:val="fr-FR"/>
        </w:rPr>
        <w:t>Pailhas</w:t>
      </w:r>
      <w:proofErr w:type="spellEnd"/>
      <w:r w:rsidRPr="00CA2CD0">
        <w:rPr>
          <w:rFonts w:eastAsia="Century Gothic" w:cstheme="minorHAnsi"/>
          <w:i/>
          <w:iCs/>
          <w:sz w:val="36"/>
          <w:szCs w:val="36"/>
          <w:lang w:val="fr-FR"/>
        </w:rPr>
        <w:t>, Charlotte Rampling.</w:t>
      </w:r>
    </w:p>
    <w:p w14:paraId="45CB7965" w14:textId="278B62F2" w:rsidR="00422A72" w:rsidRPr="00CA2CD0" w:rsidRDefault="00422A72" w:rsidP="00422A72">
      <w:pPr>
        <w:rPr>
          <w:rFonts w:eastAsia="Century Gothic" w:cstheme="minorHAnsi"/>
          <w:sz w:val="36"/>
          <w:szCs w:val="36"/>
        </w:rPr>
      </w:pPr>
      <w:r w:rsidRPr="00CA2CD0">
        <w:rPr>
          <w:rFonts w:eastAsia="Century Gothic" w:cstheme="minorHAnsi"/>
          <w:sz w:val="36"/>
          <w:szCs w:val="36"/>
        </w:rPr>
        <w:t xml:space="preserve">Ozon’s highly acclaimed latest film is thoughtful, understated and beautifully performed. When 85-year-old André has a stroke, his daughter </w:t>
      </w:r>
      <w:r w:rsidR="00F16C5A" w:rsidRPr="00CA2CD0">
        <w:rPr>
          <w:rFonts w:eastAsia="Century Gothic" w:cstheme="minorHAnsi"/>
          <w:sz w:val="36"/>
          <w:szCs w:val="36"/>
        </w:rPr>
        <w:t>Emmanuelle</w:t>
      </w:r>
      <w:r w:rsidRPr="00CA2CD0">
        <w:rPr>
          <w:rFonts w:eastAsia="Century Gothic" w:cstheme="minorHAnsi"/>
          <w:sz w:val="36"/>
          <w:szCs w:val="36"/>
        </w:rPr>
        <w:t xml:space="preserve"> hurries to see him in hospital. Sick and half-paralysed, he asks </w:t>
      </w:r>
      <w:r w:rsidR="00F16C5A" w:rsidRPr="00CA2CD0">
        <w:rPr>
          <w:rFonts w:eastAsia="Century Gothic" w:cstheme="minorHAnsi"/>
          <w:sz w:val="36"/>
          <w:szCs w:val="36"/>
        </w:rPr>
        <w:t>Emmanuelle</w:t>
      </w:r>
      <w:r w:rsidRPr="00CA2CD0">
        <w:rPr>
          <w:rFonts w:eastAsia="Century Gothic" w:cstheme="minorHAnsi"/>
          <w:sz w:val="36"/>
          <w:szCs w:val="36"/>
        </w:rPr>
        <w:t xml:space="preserve"> to help organise the end of his life. Rather than agonising about the ethics of the situation, Ozon’s briskly unsentimental but tremendously tender film is interested more in its practical aspects. Smart, measured, and wrenching in part precisely because of its restraint, </w:t>
      </w:r>
      <w:r w:rsidRPr="00CA2CD0">
        <w:rPr>
          <w:rFonts w:eastAsia="Century Gothic" w:cstheme="minorHAnsi"/>
          <w:i/>
          <w:sz w:val="36"/>
          <w:szCs w:val="36"/>
        </w:rPr>
        <w:t>Everything Went Fine</w:t>
      </w:r>
      <w:r w:rsidRPr="00CA2CD0">
        <w:rPr>
          <w:rFonts w:eastAsia="Century Gothic" w:cstheme="minorHAnsi"/>
          <w:sz w:val="36"/>
          <w:szCs w:val="36"/>
        </w:rPr>
        <w:t> is a candid, finely wrought study of complicated family ties and the realities of assisted dying.</w:t>
      </w:r>
    </w:p>
    <w:p w14:paraId="29FD02EA" w14:textId="77777777" w:rsidR="00422A72" w:rsidRPr="00CA2CD0" w:rsidRDefault="00422A72" w:rsidP="00422A72">
      <w:pPr>
        <w:rPr>
          <w:rFonts w:eastAsia="Century Gothic" w:cstheme="minorHAnsi"/>
          <w:sz w:val="36"/>
          <w:szCs w:val="36"/>
        </w:rPr>
      </w:pPr>
    </w:p>
    <w:p w14:paraId="6A65A212" w14:textId="77777777" w:rsidR="00422A72" w:rsidRPr="00CA2CD0" w:rsidRDefault="00422A72" w:rsidP="00422A72">
      <w:pPr>
        <w:rPr>
          <w:rFonts w:eastAsia="Century Gothic" w:cstheme="minorHAnsi"/>
          <w:sz w:val="36"/>
          <w:szCs w:val="36"/>
        </w:rPr>
      </w:pPr>
    </w:p>
    <w:p w14:paraId="5BAD4177" w14:textId="77777777" w:rsidR="00994342" w:rsidRPr="00CA2CD0" w:rsidRDefault="00994342" w:rsidP="00C53B33">
      <w:pPr>
        <w:rPr>
          <w:rFonts w:cstheme="minorHAnsi"/>
          <w:bCs/>
          <w:sz w:val="36"/>
          <w:szCs w:val="36"/>
        </w:rPr>
      </w:pPr>
    </w:p>
    <w:sectPr w:rsidR="00994342" w:rsidRPr="00CA2CD0" w:rsidSect="00CA2CD0">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26E2" w14:textId="77777777" w:rsidR="0034433A" w:rsidRDefault="0034433A" w:rsidP="005173D0">
      <w:pPr>
        <w:spacing w:after="0" w:line="240" w:lineRule="auto"/>
      </w:pPr>
      <w:r>
        <w:separator/>
      </w:r>
    </w:p>
  </w:endnote>
  <w:endnote w:type="continuationSeparator" w:id="0">
    <w:p w14:paraId="78992323" w14:textId="77777777" w:rsidR="0034433A" w:rsidRDefault="0034433A"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3304" w14:textId="77777777" w:rsidR="0034433A" w:rsidRDefault="0034433A" w:rsidP="005173D0">
      <w:pPr>
        <w:spacing w:after="0" w:line="240" w:lineRule="auto"/>
      </w:pPr>
      <w:r>
        <w:separator/>
      </w:r>
    </w:p>
  </w:footnote>
  <w:footnote w:type="continuationSeparator" w:id="0">
    <w:p w14:paraId="519316D4" w14:textId="77777777" w:rsidR="0034433A" w:rsidRDefault="0034433A"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1130F"/>
    <w:rsid w:val="00012F45"/>
    <w:rsid w:val="00014DA4"/>
    <w:rsid w:val="00022938"/>
    <w:rsid w:val="000234E6"/>
    <w:rsid w:val="000252A2"/>
    <w:rsid w:val="000270C3"/>
    <w:rsid w:val="00027F4D"/>
    <w:rsid w:val="000328CE"/>
    <w:rsid w:val="00041874"/>
    <w:rsid w:val="0004263A"/>
    <w:rsid w:val="00052EC2"/>
    <w:rsid w:val="00062470"/>
    <w:rsid w:val="0006277B"/>
    <w:rsid w:val="000642EE"/>
    <w:rsid w:val="00072312"/>
    <w:rsid w:val="00075A98"/>
    <w:rsid w:val="00080B7C"/>
    <w:rsid w:val="00083D70"/>
    <w:rsid w:val="0008579E"/>
    <w:rsid w:val="0009261B"/>
    <w:rsid w:val="000A0870"/>
    <w:rsid w:val="000A3561"/>
    <w:rsid w:val="000C10E9"/>
    <w:rsid w:val="000D2330"/>
    <w:rsid w:val="000D2D01"/>
    <w:rsid w:val="000E2E97"/>
    <w:rsid w:val="000E321E"/>
    <w:rsid w:val="000E3E9E"/>
    <w:rsid w:val="000E45C5"/>
    <w:rsid w:val="001105DD"/>
    <w:rsid w:val="00110C2F"/>
    <w:rsid w:val="001209C3"/>
    <w:rsid w:val="00125755"/>
    <w:rsid w:val="00127FE5"/>
    <w:rsid w:val="001306A8"/>
    <w:rsid w:val="00133FD7"/>
    <w:rsid w:val="00136997"/>
    <w:rsid w:val="001408C0"/>
    <w:rsid w:val="00145C44"/>
    <w:rsid w:val="001523E8"/>
    <w:rsid w:val="0016272D"/>
    <w:rsid w:val="00183230"/>
    <w:rsid w:val="0018617E"/>
    <w:rsid w:val="001A15C8"/>
    <w:rsid w:val="001A3ABD"/>
    <w:rsid w:val="001C042D"/>
    <w:rsid w:val="001C47DE"/>
    <w:rsid w:val="001C54D4"/>
    <w:rsid w:val="001C5AEE"/>
    <w:rsid w:val="001C6071"/>
    <w:rsid w:val="001C79DA"/>
    <w:rsid w:val="001D2FC3"/>
    <w:rsid w:val="001D4F0D"/>
    <w:rsid w:val="001E7F23"/>
    <w:rsid w:val="00202B21"/>
    <w:rsid w:val="002045DD"/>
    <w:rsid w:val="00204EF8"/>
    <w:rsid w:val="00216336"/>
    <w:rsid w:val="00217495"/>
    <w:rsid w:val="0021753A"/>
    <w:rsid w:val="00223D09"/>
    <w:rsid w:val="00226846"/>
    <w:rsid w:val="00227614"/>
    <w:rsid w:val="00233C48"/>
    <w:rsid w:val="00256473"/>
    <w:rsid w:val="002616D4"/>
    <w:rsid w:val="0026174F"/>
    <w:rsid w:val="00262457"/>
    <w:rsid w:val="00263C4E"/>
    <w:rsid w:val="00266BFB"/>
    <w:rsid w:val="002711AA"/>
    <w:rsid w:val="00275B34"/>
    <w:rsid w:val="00276338"/>
    <w:rsid w:val="002840F5"/>
    <w:rsid w:val="00295D72"/>
    <w:rsid w:val="002A0666"/>
    <w:rsid w:val="002A0F68"/>
    <w:rsid w:val="002B2059"/>
    <w:rsid w:val="002C42EC"/>
    <w:rsid w:val="002D3735"/>
    <w:rsid w:val="002D5583"/>
    <w:rsid w:val="003120D5"/>
    <w:rsid w:val="00312BE5"/>
    <w:rsid w:val="00324D06"/>
    <w:rsid w:val="00333F78"/>
    <w:rsid w:val="0034233B"/>
    <w:rsid w:val="0034433A"/>
    <w:rsid w:val="00345931"/>
    <w:rsid w:val="003465D3"/>
    <w:rsid w:val="00347AA7"/>
    <w:rsid w:val="0036218D"/>
    <w:rsid w:val="00372FEE"/>
    <w:rsid w:val="0037708A"/>
    <w:rsid w:val="003837F4"/>
    <w:rsid w:val="00395D3C"/>
    <w:rsid w:val="003A2C0C"/>
    <w:rsid w:val="003A3760"/>
    <w:rsid w:val="003A499B"/>
    <w:rsid w:val="003A71FA"/>
    <w:rsid w:val="003C4286"/>
    <w:rsid w:val="003D0B2F"/>
    <w:rsid w:val="003D1110"/>
    <w:rsid w:val="003D298E"/>
    <w:rsid w:val="003D7BF8"/>
    <w:rsid w:val="003E2DA5"/>
    <w:rsid w:val="003F4102"/>
    <w:rsid w:val="00402E95"/>
    <w:rsid w:val="0040432E"/>
    <w:rsid w:val="00415B49"/>
    <w:rsid w:val="00422A72"/>
    <w:rsid w:val="00425FE0"/>
    <w:rsid w:val="004266A7"/>
    <w:rsid w:val="00431335"/>
    <w:rsid w:val="004549E6"/>
    <w:rsid w:val="00455297"/>
    <w:rsid w:val="00460A4D"/>
    <w:rsid w:val="00471271"/>
    <w:rsid w:val="0048007C"/>
    <w:rsid w:val="00483819"/>
    <w:rsid w:val="00485103"/>
    <w:rsid w:val="004935BF"/>
    <w:rsid w:val="0049381D"/>
    <w:rsid w:val="004938C8"/>
    <w:rsid w:val="004970F0"/>
    <w:rsid w:val="004A2386"/>
    <w:rsid w:val="004A2924"/>
    <w:rsid w:val="004A4DD7"/>
    <w:rsid w:val="004B2619"/>
    <w:rsid w:val="004B4857"/>
    <w:rsid w:val="004C1118"/>
    <w:rsid w:val="004C1FE1"/>
    <w:rsid w:val="004C36DD"/>
    <w:rsid w:val="004D1C41"/>
    <w:rsid w:val="004D7C42"/>
    <w:rsid w:val="004E7456"/>
    <w:rsid w:val="004F548C"/>
    <w:rsid w:val="005173D0"/>
    <w:rsid w:val="005267F9"/>
    <w:rsid w:val="00527A86"/>
    <w:rsid w:val="00535F31"/>
    <w:rsid w:val="005523ED"/>
    <w:rsid w:val="00554C77"/>
    <w:rsid w:val="00555D2B"/>
    <w:rsid w:val="00567868"/>
    <w:rsid w:val="0057005C"/>
    <w:rsid w:val="00570364"/>
    <w:rsid w:val="005721B1"/>
    <w:rsid w:val="0057286E"/>
    <w:rsid w:val="00573DE6"/>
    <w:rsid w:val="005774E9"/>
    <w:rsid w:val="005C7340"/>
    <w:rsid w:val="005E3B39"/>
    <w:rsid w:val="005F1AD6"/>
    <w:rsid w:val="005F5DF3"/>
    <w:rsid w:val="005F5F18"/>
    <w:rsid w:val="00603F68"/>
    <w:rsid w:val="006066E7"/>
    <w:rsid w:val="00630B1B"/>
    <w:rsid w:val="00640520"/>
    <w:rsid w:val="00646DDA"/>
    <w:rsid w:val="006575B5"/>
    <w:rsid w:val="0066197D"/>
    <w:rsid w:val="00664402"/>
    <w:rsid w:val="00672A80"/>
    <w:rsid w:val="00672FFD"/>
    <w:rsid w:val="00694D8E"/>
    <w:rsid w:val="0069677A"/>
    <w:rsid w:val="006C26DD"/>
    <w:rsid w:val="006D70FD"/>
    <w:rsid w:val="006E1CFB"/>
    <w:rsid w:val="007043EE"/>
    <w:rsid w:val="00727FF2"/>
    <w:rsid w:val="00742581"/>
    <w:rsid w:val="00744AEF"/>
    <w:rsid w:val="00747B37"/>
    <w:rsid w:val="00750290"/>
    <w:rsid w:val="00751A9A"/>
    <w:rsid w:val="00764F47"/>
    <w:rsid w:val="00781FA0"/>
    <w:rsid w:val="00792F37"/>
    <w:rsid w:val="00796FD5"/>
    <w:rsid w:val="007B101B"/>
    <w:rsid w:val="007B4D03"/>
    <w:rsid w:val="007C35FE"/>
    <w:rsid w:val="007C4858"/>
    <w:rsid w:val="007E2633"/>
    <w:rsid w:val="007E60C4"/>
    <w:rsid w:val="007F0CA2"/>
    <w:rsid w:val="007F2CED"/>
    <w:rsid w:val="007F69EC"/>
    <w:rsid w:val="00800741"/>
    <w:rsid w:val="00806224"/>
    <w:rsid w:val="00810260"/>
    <w:rsid w:val="008104BA"/>
    <w:rsid w:val="00822DC1"/>
    <w:rsid w:val="0085677C"/>
    <w:rsid w:val="00857C82"/>
    <w:rsid w:val="00860EC4"/>
    <w:rsid w:val="008B3341"/>
    <w:rsid w:val="008E1942"/>
    <w:rsid w:val="008F30C5"/>
    <w:rsid w:val="008F364C"/>
    <w:rsid w:val="008F799A"/>
    <w:rsid w:val="00906611"/>
    <w:rsid w:val="00925156"/>
    <w:rsid w:val="00935DD4"/>
    <w:rsid w:val="00953E6A"/>
    <w:rsid w:val="00956046"/>
    <w:rsid w:val="00974A19"/>
    <w:rsid w:val="009814EA"/>
    <w:rsid w:val="0099189A"/>
    <w:rsid w:val="00994342"/>
    <w:rsid w:val="00996EB8"/>
    <w:rsid w:val="009E24DA"/>
    <w:rsid w:val="009E2B3D"/>
    <w:rsid w:val="009E4ED7"/>
    <w:rsid w:val="00A07675"/>
    <w:rsid w:val="00A12802"/>
    <w:rsid w:val="00A31783"/>
    <w:rsid w:val="00A33A95"/>
    <w:rsid w:val="00A340A2"/>
    <w:rsid w:val="00A40369"/>
    <w:rsid w:val="00A5193A"/>
    <w:rsid w:val="00A62FCA"/>
    <w:rsid w:val="00A667DD"/>
    <w:rsid w:val="00A67597"/>
    <w:rsid w:val="00A73216"/>
    <w:rsid w:val="00A92090"/>
    <w:rsid w:val="00A94FA8"/>
    <w:rsid w:val="00A96D64"/>
    <w:rsid w:val="00AB21A4"/>
    <w:rsid w:val="00AB7A57"/>
    <w:rsid w:val="00AD5FD6"/>
    <w:rsid w:val="00AE481A"/>
    <w:rsid w:val="00AF4696"/>
    <w:rsid w:val="00B02C98"/>
    <w:rsid w:val="00B0393C"/>
    <w:rsid w:val="00B03EB0"/>
    <w:rsid w:val="00B07AD8"/>
    <w:rsid w:val="00B125F4"/>
    <w:rsid w:val="00B1532A"/>
    <w:rsid w:val="00B36B02"/>
    <w:rsid w:val="00B37CC6"/>
    <w:rsid w:val="00B513CF"/>
    <w:rsid w:val="00B52E6E"/>
    <w:rsid w:val="00B5710B"/>
    <w:rsid w:val="00B57B05"/>
    <w:rsid w:val="00B60057"/>
    <w:rsid w:val="00B63197"/>
    <w:rsid w:val="00B634AD"/>
    <w:rsid w:val="00B67743"/>
    <w:rsid w:val="00B75B08"/>
    <w:rsid w:val="00B8429F"/>
    <w:rsid w:val="00B93841"/>
    <w:rsid w:val="00BA195A"/>
    <w:rsid w:val="00BB086E"/>
    <w:rsid w:val="00BB491B"/>
    <w:rsid w:val="00BB6AEA"/>
    <w:rsid w:val="00BC464A"/>
    <w:rsid w:val="00BC7DF3"/>
    <w:rsid w:val="00BD3CE1"/>
    <w:rsid w:val="00BD4641"/>
    <w:rsid w:val="00BD619D"/>
    <w:rsid w:val="00BD7732"/>
    <w:rsid w:val="00BE2D9C"/>
    <w:rsid w:val="00BE35B7"/>
    <w:rsid w:val="00BE4998"/>
    <w:rsid w:val="00BF4662"/>
    <w:rsid w:val="00C040D4"/>
    <w:rsid w:val="00C240B2"/>
    <w:rsid w:val="00C27003"/>
    <w:rsid w:val="00C40F4E"/>
    <w:rsid w:val="00C52182"/>
    <w:rsid w:val="00C53B33"/>
    <w:rsid w:val="00C5767F"/>
    <w:rsid w:val="00C6040C"/>
    <w:rsid w:val="00C64511"/>
    <w:rsid w:val="00C71604"/>
    <w:rsid w:val="00C77670"/>
    <w:rsid w:val="00C90CA7"/>
    <w:rsid w:val="00CA2CD0"/>
    <w:rsid w:val="00CA5607"/>
    <w:rsid w:val="00CD0009"/>
    <w:rsid w:val="00CD1288"/>
    <w:rsid w:val="00CD5B9A"/>
    <w:rsid w:val="00D0256C"/>
    <w:rsid w:val="00D150CE"/>
    <w:rsid w:val="00D17BD7"/>
    <w:rsid w:val="00D34E38"/>
    <w:rsid w:val="00D42E41"/>
    <w:rsid w:val="00D43BBA"/>
    <w:rsid w:val="00D50489"/>
    <w:rsid w:val="00D50869"/>
    <w:rsid w:val="00D72067"/>
    <w:rsid w:val="00D95546"/>
    <w:rsid w:val="00D97611"/>
    <w:rsid w:val="00DA5E58"/>
    <w:rsid w:val="00DB2920"/>
    <w:rsid w:val="00DC78A8"/>
    <w:rsid w:val="00DE61A1"/>
    <w:rsid w:val="00DF4D53"/>
    <w:rsid w:val="00E00E6D"/>
    <w:rsid w:val="00E0217A"/>
    <w:rsid w:val="00E2540E"/>
    <w:rsid w:val="00E25CC6"/>
    <w:rsid w:val="00E269CA"/>
    <w:rsid w:val="00E3651A"/>
    <w:rsid w:val="00E4592F"/>
    <w:rsid w:val="00E63BC7"/>
    <w:rsid w:val="00E658FB"/>
    <w:rsid w:val="00E81355"/>
    <w:rsid w:val="00E816FD"/>
    <w:rsid w:val="00E87638"/>
    <w:rsid w:val="00EA6959"/>
    <w:rsid w:val="00EB5816"/>
    <w:rsid w:val="00EB5E0D"/>
    <w:rsid w:val="00EC1604"/>
    <w:rsid w:val="00EE30D2"/>
    <w:rsid w:val="00EE67F4"/>
    <w:rsid w:val="00EF24C4"/>
    <w:rsid w:val="00EF35BE"/>
    <w:rsid w:val="00F07F0D"/>
    <w:rsid w:val="00F16C5A"/>
    <w:rsid w:val="00F3096B"/>
    <w:rsid w:val="00F3761B"/>
    <w:rsid w:val="00F60019"/>
    <w:rsid w:val="00F612C2"/>
    <w:rsid w:val="00F703DF"/>
    <w:rsid w:val="00F71999"/>
    <w:rsid w:val="00F835B8"/>
    <w:rsid w:val="00F865DA"/>
    <w:rsid w:val="00F86775"/>
    <w:rsid w:val="00F877AD"/>
    <w:rsid w:val="00F92DA5"/>
    <w:rsid w:val="00FA0361"/>
    <w:rsid w:val="00FB165F"/>
    <w:rsid w:val="00FB6CA4"/>
    <w:rsid w:val="00FC5657"/>
    <w:rsid w:val="00FC6558"/>
    <w:rsid w:val="00FC76CE"/>
    <w:rsid w:val="00FF052E"/>
    <w:rsid w:val="00FF1609"/>
    <w:rsid w:val="00FF3C4F"/>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F9A24F2-D49A-4CD0-AA99-1FE8A2FD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854">
      <w:bodyDiv w:val="1"/>
      <w:marLeft w:val="0"/>
      <w:marRight w:val="0"/>
      <w:marTop w:val="0"/>
      <w:marBottom w:val="0"/>
      <w:divBdr>
        <w:top w:val="none" w:sz="0" w:space="0" w:color="auto"/>
        <w:left w:val="none" w:sz="0" w:space="0" w:color="auto"/>
        <w:bottom w:val="none" w:sz="0" w:space="0" w:color="auto"/>
        <w:right w:val="none" w:sz="0" w:space="0" w:color="auto"/>
      </w:divBdr>
    </w:div>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69036329">
      <w:bodyDiv w:val="1"/>
      <w:marLeft w:val="0"/>
      <w:marRight w:val="0"/>
      <w:marTop w:val="0"/>
      <w:marBottom w:val="0"/>
      <w:divBdr>
        <w:top w:val="none" w:sz="0" w:space="0" w:color="auto"/>
        <w:left w:val="none" w:sz="0" w:space="0" w:color="auto"/>
        <w:bottom w:val="none" w:sz="0" w:space="0" w:color="auto"/>
        <w:right w:val="none" w:sz="0" w:space="0" w:color="auto"/>
      </w:divBdr>
      <w:divsChild>
        <w:div w:id="90709027">
          <w:marLeft w:val="0"/>
          <w:marRight w:val="0"/>
          <w:marTop w:val="0"/>
          <w:marBottom w:val="0"/>
          <w:divBdr>
            <w:top w:val="none" w:sz="0" w:space="0" w:color="auto"/>
            <w:left w:val="none" w:sz="0" w:space="0" w:color="auto"/>
            <w:bottom w:val="none" w:sz="0" w:space="0" w:color="auto"/>
            <w:right w:val="none" w:sz="0" w:space="0" w:color="auto"/>
          </w:divBdr>
        </w:div>
        <w:div w:id="133448115">
          <w:marLeft w:val="0"/>
          <w:marRight w:val="0"/>
          <w:marTop w:val="0"/>
          <w:marBottom w:val="0"/>
          <w:divBdr>
            <w:top w:val="none" w:sz="0" w:space="0" w:color="auto"/>
            <w:left w:val="none" w:sz="0" w:space="0" w:color="auto"/>
            <w:bottom w:val="none" w:sz="0" w:space="0" w:color="auto"/>
            <w:right w:val="none" w:sz="0" w:space="0" w:color="auto"/>
          </w:divBdr>
        </w:div>
        <w:div w:id="385492685">
          <w:marLeft w:val="0"/>
          <w:marRight w:val="0"/>
          <w:marTop w:val="0"/>
          <w:marBottom w:val="0"/>
          <w:divBdr>
            <w:top w:val="none" w:sz="0" w:space="0" w:color="auto"/>
            <w:left w:val="none" w:sz="0" w:space="0" w:color="auto"/>
            <w:bottom w:val="none" w:sz="0" w:space="0" w:color="auto"/>
            <w:right w:val="none" w:sz="0" w:space="0" w:color="auto"/>
          </w:divBdr>
        </w:div>
        <w:div w:id="1830710933">
          <w:marLeft w:val="0"/>
          <w:marRight w:val="0"/>
          <w:marTop w:val="0"/>
          <w:marBottom w:val="0"/>
          <w:divBdr>
            <w:top w:val="none" w:sz="0" w:space="0" w:color="auto"/>
            <w:left w:val="none" w:sz="0" w:space="0" w:color="auto"/>
            <w:bottom w:val="none" w:sz="0" w:space="0" w:color="auto"/>
            <w:right w:val="none" w:sz="0" w:space="0" w:color="auto"/>
          </w:divBdr>
        </w:div>
        <w:div w:id="2023823695">
          <w:marLeft w:val="0"/>
          <w:marRight w:val="0"/>
          <w:marTop w:val="0"/>
          <w:marBottom w:val="0"/>
          <w:divBdr>
            <w:top w:val="none" w:sz="0" w:space="0" w:color="auto"/>
            <w:left w:val="none" w:sz="0" w:space="0" w:color="auto"/>
            <w:bottom w:val="none" w:sz="0" w:space="0" w:color="auto"/>
            <w:right w:val="none" w:sz="0" w:space="0" w:color="auto"/>
          </w:divBdr>
        </w:div>
        <w:div w:id="2095589102">
          <w:marLeft w:val="0"/>
          <w:marRight w:val="0"/>
          <w:marTop w:val="0"/>
          <w:marBottom w:val="0"/>
          <w:divBdr>
            <w:top w:val="none" w:sz="0" w:space="0" w:color="auto"/>
            <w:left w:val="none" w:sz="0" w:space="0" w:color="auto"/>
            <w:bottom w:val="none" w:sz="0" w:space="0" w:color="auto"/>
            <w:right w:val="none" w:sz="0" w:space="0" w:color="auto"/>
          </w:divBdr>
        </w:div>
        <w:div w:id="2114206597">
          <w:marLeft w:val="0"/>
          <w:marRight w:val="0"/>
          <w:marTop w:val="0"/>
          <w:marBottom w:val="0"/>
          <w:divBdr>
            <w:top w:val="none" w:sz="0" w:space="0" w:color="auto"/>
            <w:left w:val="none" w:sz="0" w:space="0" w:color="auto"/>
            <w:bottom w:val="none" w:sz="0" w:space="0" w:color="auto"/>
            <w:right w:val="none" w:sz="0" w:space="0" w:color="auto"/>
          </w:divBdr>
        </w:div>
      </w:divsChild>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737163553">
          <w:marLeft w:val="0"/>
          <w:marRight w:val="0"/>
          <w:marTop w:val="0"/>
          <w:marBottom w:val="0"/>
          <w:divBdr>
            <w:top w:val="none" w:sz="0" w:space="0" w:color="auto"/>
            <w:left w:val="none" w:sz="0" w:space="0" w:color="auto"/>
            <w:bottom w:val="none" w:sz="0" w:space="0" w:color="auto"/>
            <w:right w:val="none" w:sz="0" w:space="0" w:color="auto"/>
          </w:divBdr>
        </w:div>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256">
      <w:bodyDiv w:val="1"/>
      <w:marLeft w:val="0"/>
      <w:marRight w:val="0"/>
      <w:marTop w:val="0"/>
      <w:marBottom w:val="0"/>
      <w:divBdr>
        <w:top w:val="none" w:sz="0" w:space="0" w:color="auto"/>
        <w:left w:val="none" w:sz="0" w:space="0" w:color="auto"/>
        <w:bottom w:val="none" w:sz="0" w:space="0" w:color="auto"/>
        <w:right w:val="none" w:sz="0" w:space="0" w:color="auto"/>
      </w:divBdr>
      <w:divsChild>
        <w:div w:id="903679086">
          <w:marLeft w:val="0"/>
          <w:marRight w:val="0"/>
          <w:marTop w:val="0"/>
          <w:marBottom w:val="0"/>
          <w:divBdr>
            <w:top w:val="none" w:sz="0" w:space="0" w:color="auto"/>
            <w:left w:val="none" w:sz="0" w:space="0" w:color="auto"/>
            <w:bottom w:val="none" w:sz="0" w:space="0" w:color="auto"/>
            <w:right w:val="none" w:sz="0" w:space="0" w:color="auto"/>
          </w:divBdr>
        </w:div>
        <w:div w:id="1170558783">
          <w:marLeft w:val="0"/>
          <w:marRight w:val="0"/>
          <w:marTop w:val="0"/>
          <w:marBottom w:val="0"/>
          <w:divBdr>
            <w:top w:val="none" w:sz="0" w:space="0" w:color="auto"/>
            <w:left w:val="none" w:sz="0" w:space="0" w:color="auto"/>
            <w:bottom w:val="none" w:sz="0" w:space="0" w:color="auto"/>
            <w:right w:val="none" w:sz="0" w:space="0" w:color="auto"/>
          </w:divBdr>
        </w:div>
        <w:div w:id="1630863878">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58587776">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890193765">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079985670">
      <w:bodyDiv w:val="1"/>
      <w:marLeft w:val="0"/>
      <w:marRight w:val="0"/>
      <w:marTop w:val="0"/>
      <w:marBottom w:val="0"/>
      <w:divBdr>
        <w:top w:val="none" w:sz="0" w:space="0" w:color="auto"/>
        <w:left w:val="none" w:sz="0" w:space="0" w:color="auto"/>
        <w:bottom w:val="none" w:sz="0" w:space="0" w:color="auto"/>
        <w:right w:val="none" w:sz="0" w:space="0" w:color="auto"/>
      </w:divBdr>
      <w:divsChild>
        <w:div w:id="1735156825">
          <w:marLeft w:val="0"/>
          <w:marRight w:val="0"/>
          <w:marTop w:val="0"/>
          <w:marBottom w:val="0"/>
          <w:divBdr>
            <w:top w:val="none" w:sz="0" w:space="0" w:color="auto"/>
            <w:left w:val="none" w:sz="0" w:space="0" w:color="auto"/>
            <w:bottom w:val="none" w:sz="0" w:space="0" w:color="auto"/>
            <w:right w:val="none" w:sz="0" w:space="0" w:color="auto"/>
          </w:divBdr>
        </w:div>
        <w:div w:id="1879078118">
          <w:marLeft w:val="0"/>
          <w:marRight w:val="0"/>
          <w:marTop w:val="0"/>
          <w:marBottom w:val="0"/>
          <w:divBdr>
            <w:top w:val="none" w:sz="0" w:space="0" w:color="auto"/>
            <w:left w:val="none" w:sz="0" w:space="0" w:color="auto"/>
            <w:bottom w:val="none" w:sz="0" w:space="0" w:color="auto"/>
            <w:right w:val="none" w:sz="0" w:space="0" w:color="auto"/>
          </w:divBdr>
          <w:divsChild>
            <w:div w:id="799156155">
              <w:marLeft w:val="0"/>
              <w:marRight w:val="0"/>
              <w:marTop w:val="0"/>
              <w:marBottom w:val="0"/>
              <w:divBdr>
                <w:top w:val="none" w:sz="0" w:space="0" w:color="auto"/>
                <w:left w:val="none" w:sz="0" w:space="0" w:color="auto"/>
                <w:bottom w:val="none" w:sz="0" w:space="0" w:color="auto"/>
                <w:right w:val="none" w:sz="0" w:space="0" w:color="auto"/>
              </w:divBdr>
            </w:div>
            <w:div w:id="1215583481">
              <w:marLeft w:val="0"/>
              <w:marRight w:val="0"/>
              <w:marTop w:val="0"/>
              <w:marBottom w:val="0"/>
              <w:divBdr>
                <w:top w:val="none" w:sz="0" w:space="0" w:color="auto"/>
                <w:left w:val="none" w:sz="0" w:space="0" w:color="auto"/>
                <w:bottom w:val="none" w:sz="0" w:space="0" w:color="auto"/>
                <w:right w:val="none" w:sz="0" w:space="0" w:color="auto"/>
              </w:divBdr>
            </w:div>
            <w:div w:id="1390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0023781">
      <w:bodyDiv w:val="1"/>
      <w:marLeft w:val="0"/>
      <w:marRight w:val="0"/>
      <w:marTop w:val="0"/>
      <w:marBottom w:val="0"/>
      <w:divBdr>
        <w:top w:val="none" w:sz="0" w:space="0" w:color="auto"/>
        <w:left w:val="none" w:sz="0" w:space="0" w:color="auto"/>
        <w:bottom w:val="none" w:sz="0" w:space="0" w:color="auto"/>
        <w:right w:val="none" w:sz="0" w:space="0" w:color="auto"/>
      </w:divBdr>
      <w:divsChild>
        <w:div w:id="475798669">
          <w:marLeft w:val="0"/>
          <w:marRight w:val="0"/>
          <w:marTop w:val="0"/>
          <w:marBottom w:val="0"/>
          <w:divBdr>
            <w:top w:val="none" w:sz="0" w:space="0" w:color="auto"/>
            <w:left w:val="none" w:sz="0" w:space="0" w:color="auto"/>
            <w:bottom w:val="none" w:sz="0" w:space="0" w:color="auto"/>
            <w:right w:val="none" w:sz="0" w:space="0" w:color="auto"/>
          </w:divBdr>
        </w:div>
        <w:div w:id="614943508">
          <w:marLeft w:val="0"/>
          <w:marRight w:val="0"/>
          <w:marTop w:val="0"/>
          <w:marBottom w:val="0"/>
          <w:divBdr>
            <w:top w:val="none" w:sz="0" w:space="0" w:color="auto"/>
            <w:left w:val="none" w:sz="0" w:space="0" w:color="auto"/>
            <w:bottom w:val="none" w:sz="0" w:space="0" w:color="auto"/>
            <w:right w:val="none" w:sz="0" w:space="0" w:color="auto"/>
          </w:divBdr>
        </w:div>
        <w:div w:id="647907262">
          <w:marLeft w:val="0"/>
          <w:marRight w:val="0"/>
          <w:marTop w:val="0"/>
          <w:marBottom w:val="0"/>
          <w:divBdr>
            <w:top w:val="none" w:sz="0" w:space="0" w:color="auto"/>
            <w:left w:val="none" w:sz="0" w:space="0" w:color="auto"/>
            <w:bottom w:val="none" w:sz="0" w:space="0" w:color="auto"/>
            <w:right w:val="none" w:sz="0" w:space="0" w:color="auto"/>
          </w:divBdr>
        </w:div>
        <w:div w:id="1473324022">
          <w:marLeft w:val="0"/>
          <w:marRight w:val="0"/>
          <w:marTop w:val="0"/>
          <w:marBottom w:val="0"/>
          <w:divBdr>
            <w:top w:val="none" w:sz="0" w:space="0" w:color="auto"/>
            <w:left w:val="none" w:sz="0" w:space="0" w:color="auto"/>
            <w:bottom w:val="none" w:sz="0" w:space="0" w:color="auto"/>
            <w:right w:val="none" w:sz="0" w:space="0" w:color="auto"/>
          </w:divBdr>
        </w:div>
        <w:div w:id="1540896099">
          <w:marLeft w:val="0"/>
          <w:marRight w:val="0"/>
          <w:marTop w:val="0"/>
          <w:marBottom w:val="0"/>
          <w:divBdr>
            <w:top w:val="none" w:sz="0" w:space="0" w:color="auto"/>
            <w:left w:val="none" w:sz="0" w:space="0" w:color="auto"/>
            <w:bottom w:val="none" w:sz="0" w:space="0" w:color="auto"/>
            <w:right w:val="none" w:sz="0" w:space="0" w:color="auto"/>
          </w:divBdr>
        </w:div>
        <w:div w:id="1840660552">
          <w:marLeft w:val="0"/>
          <w:marRight w:val="0"/>
          <w:marTop w:val="0"/>
          <w:marBottom w:val="0"/>
          <w:divBdr>
            <w:top w:val="none" w:sz="0" w:space="0" w:color="auto"/>
            <w:left w:val="none" w:sz="0" w:space="0" w:color="auto"/>
            <w:bottom w:val="none" w:sz="0" w:space="0" w:color="auto"/>
            <w:right w:val="none" w:sz="0" w:space="0" w:color="auto"/>
          </w:divBdr>
        </w:div>
        <w:div w:id="1878465670">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18560202">
      <w:bodyDiv w:val="1"/>
      <w:marLeft w:val="0"/>
      <w:marRight w:val="0"/>
      <w:marTop w:val="0"/>
      <w:marBottom w:val="0"/>
      <w:divBdr>
        <w:top w:val="none" w:sz="0" w:space="0" w:color="auto"/>
        <w:left w:val="none" w:sz="0" w:space="0" w:color="auto"/>
        <w:bottom w:val="none" w:sz="0" w:space="0" w:color="auto"/>
        <w:right w:val="none" w:sz="0" w:space="0" w:color="auto"/>
      </w:divBdr>
    </w:div>
    <w:div w:id="1677463823">
      <w:bodyDiv w:val="1"/>
      <w:marLeft w:val="0"/>
      <w:marRight w:val="0"/>
      <w:marTop w:val="0"/>
      <w:marBottom w:val="0"/>
      <w:divBdr>
        <w:top w:val="none" w:sz="0" w:space="0" w:color="auto"/>
        <w:left w:val="none" w:sz="0" w:space="0" w:color="auto"/>
        <w:bottom w:val="none" w:sz="0" w:space="0" w:color="auto"/>
        <w:right w:val="none" w:sz="0" w:space="0" w:color="auto"/>
      </w:divBdr>
      <w:divsChild>
        <w:div w:id="932317988">
          <w:marLeft w:val="0"/>
          <w:marRight w:val="0"/>
          <w:marTop w:val="0"/>
          <w:marBottom w:val="0"/>
          <w:divBdr>
            <w:top w:val="none" w:sz="0" w:space="0" w:color="auto"/>
            <w:left w:val="none" w:sz="0" w:space="0" w:color="auto"/>
            <w:bottom w:val="none" w:sz="0" w:space="0" w:color="auto"/>
            <w:right w:val="none" w:sz="0" w:space="0" w:color="auto"/>
          </w:divBdr>
          <w:divsChild>
            <w:div w:id="488210323">
              <w:marLeft w:val="0"/>
              <w:marRight w:val="0"/>
              <w:marTop w:val="0"/>
              <w:marBottom w:val="0"/>
              <w:divBdr>
                <w:top w:val="none" w:sz="0" w:space="0" w:color="auto"/>
                <w:left w:val="none" w:sz="0" w:space="0" w:color="auto"/>
                <w:bottom w:val="none" w:sz="0" w:space="0" w:color="auto"/>
                <w:right w:val="none" w:sz="0" w:space="0" w:color="auto"/>
              </w:divBdr>
            </w:div>
            <w:div w:id="1419979830">
              <w:marLeft w:val="0"/>
              <w:marRight w:val="0"/>
              <w:marTop w:val="0"/>
              <w:marBottom w:val="0"/>
              <w:divBdr>
                <w:top w:val="none" w:sz="0" w:space="0" w:color="auto"/>
                <w:left w:val="none" w:sz="0" w:space="0" w:color="auto"/>
                <w:bottom w:val="none" w:sz="0" w:space="0" w:color="auto"/>
                <w:right w:val="none" w:sz="0" w:space="0" w:color="auto"/>
              </w:divBdr>
            </w:div>
            <w:div w:id="1649359900">
              <w:marLeft w:val="0"/>
              <w:marRight w:val="0"/>
              <w:marTop w:val="0"/>
              <w:marBottom w:val="0"/>
              <w:divBdr>
                <w:top w:val="none" w:sz="0" w:space="0" w:color="auto"/>
                <w:left w:val="none" w:sz="0" w:space="0" w:color="auto"/>
                <w:bottom w:val="none" w:sz="0" w:space="0" w:color="auto"/>
                <w:right w:val="none" w:sz="0" w:space="0" w:color="auto"/>
              </w:divBdr>
            </w:div>
          </w:divsChild>
        </w:div>
        <w:div w:id="1874342845">
          <w:marLeft w:val="0"/>
          <w:marRight w:val="0"/>
          <w:marTop w:val="0"/>
          <w:marBottom w:val="0"/>
          <w:divBdr>
            <w:top w:val="none" w:sz="0" w:space="0" w:color="auto"/>
            <w:left w:val="none" w:sz="0" w:space="0" w:color="auto"/>
            <w:bottom w:val="none" w:sz="0" w:space="0" w:color="auto"/>
            <w:right w:val="none" w:sz="0" w:space="0" w:color="auto"/>
          </w:divBdr>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ymouthartscinema.org/support-us/members" TargetMode="External"/><Relationship Id="rId5" Type="http://schemas.openxmlformats.org/officeDocument/2006/relationships/footnotes" Target="footnotes.xml"/><Relationship Id="rId10" Type="http://schemas.openxmlformats.org/officeDocument/2006/relationships/hyperlink" Target="mailto:info@plymouthartscinema.org" TargetMode="External"/><Relationship Id="rId4" Type="http://schemas.openxmlformats.org/officeDocument/2006/relationships/webSettings" Target="webSettings.xml"/><Relationship Id="rId9" Type="http://schemas.openxmlformats.org/officeDocument/2006/relationships/hyperlink" Target="https://plymouthartscentre.org/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5AA2-15BD-4FE7-8DBE-E0357D2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3</cp:revision>
  <cp:lastPrinted>2021-12-14T13:23:00Z</cp:lastPrinted>
  <dcterms:created xsi:type="dcterms:W3CDTF">2022-04-28T10:33:00Z</dcterms:created>
  <dcterms:modified xsi:type="dcterms:W3CDTF">2022-04-28T10:37:00Z</dcterms:modified>
</cp:coreProperties>
</file>